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640C" w:rsidRPr="00B61ED0" w:rsidRDefault="00DA332F" w:rsidP="002B1271">
      <w:pPr>
        <w:pStyle w:val="Heading1"/>
        <w:rPr>
          <w:b/>
          <w:color w:val="FF0000"/>
          <w:sz w:val="36"/>
          <w:szCs w:val="36"/>
        </w:rPr>
      </w:pPr>
      <w:r>
        <w:rPr>
          <w:b/>
          <w:color w:val="FF0000"/>
          <w:sz w:val="36"/>
          <w:szCs w:val="36"/>
        </w:rPr>
        <w:t xml:space="preserve"> </w:t>
      </w:r>
    </w:p>
    <w:p w:rsidR="0037640C" w:rsidRDefault="0037640C" w:rsidP="009D312E">
      <w:pPr>
        <w:spacing w:after="0"/>
        <w:jc w:val="center"/>
        <w:rPr>
          <w:b/>
          <w:sz w:val="24"/>
          <w:szCs w:val="24"/>
        </w:rPr>
      </w:pPr>
      <w:r w:rsidRPr="006A3363">
        <w:rPr>
          <w:b/>
          <w:sz w:val="24"/>
          <w:szCs w:val="24"/>
        </w:rPr>
        <w:t>Chilmark Planning Board Subcommittee Meeting</w:t>
      </w:r>
    </w:p>
    <w:p w:rsidR="00B020BE" w:rsidRPr="006A3363" w:rsidRDefault="004A2373" w:rsidP="00A76A3E">
      <w:pPr>
        <w:spacing w:after="0"/>
        <w:jc w:val="center"/>
        <w:rPr>
          <w:b/>
          <w:sz w:val="24"/>
          <w:szCs w:val="24"/>
        </w:rPr>
      </w:pPr>
      <w:r>
        <w:rPr>
          <w:b/>
          <w:sz w:val="24"/>
          <w:szCs w:val="24"/>
        </w:rPr>
        <w:t>Mon</w:t>
      </w:r>
      <w:r w:rsidR="00E74D90" w:rsidRPr="006A3363">
        <w:rPr>
          <w:b/>
          <w:sz w:val="24"/>
          <w:szCs w:val="24"/>
        </w:rPr>
        <w:t xml:space="preserve">day, </w:t>
      </w:r>
      <w:r w:rsidR="004D1F6C">
        <w:rPr>
          <w:b/>
          <w:sz w:val="24"/>
          <w:szCs w:val="24"/>
        </w:rPr>
        <w:t>February 24</w:t>
      </w:r>
      <w:r w:rsidR="00FA239D">
        <w:rPr>
          <w:b/>
          <w:sz w:val="24"/>
          <w:szCs w:val="24"/>
        </w:rPr>
        <w:t>, 202</w:t>
      </w:r>
      <w:r w:rsidR="00F7203E">
        <w:rPr>
          <w:b/>
          <w:sz w:val="24"/>
          <w:szCs w:val="24"/>
        </w:rPr>
        <w:t>0</w:t>
      </w:r>
    </w:p>
    <w:p w:rsidR="002557CC" w:rsidRDefault="00B020BE" w:rsidP="00A76A3E">
      <w:pPr>
        <w:spacing w:after="0" w:line="240" w:lineRule="auto"/>
        <w:rPr>
          <w:sz w:val="20"/>
          <w:szCs w:val="20"/>
        </w:rPr>
      </w:pPr>
      <w:r w:rsidRPr="006A3363">
        <w:rPr>
          <w:sz w:val="20"/>
          <w:szCs w:val="20"/>
        </w:rPr>
        <w:t>Present:</w:t>
      </w:r>
      <w:r w:rsidR="00880325">
        <w:rPr>
          <w:sz w:val="20"/>
          <w:szCs w:val="20"/>
        </w:rPr>
        <w:t xml:space="preserve"> </w:t>
      </w:r>
      <w:r w:rsidR="00944A41">
        <w:rPr>
          <w:sz w:val="20"/>
          <w:szCs w:val="20"/>
        </w:rPr>
        <w:t>Peter Cook</w:t>
      </w:r>
      <w:r w:rsidR="00E0174F">
        <w:rPr>
          <w:sz w:val="20"/>
          <w:szCs w:val="20"/>
        </w:rPr>
        <w:t>, Catherine Thompson</w:t>
      </w:r>
      <w:r w:rsidR="00470BAC">
        <w:rPr>
          <w:sz w:val="20"/>
          <w:szCs w:val="20"/>
        </w:rPr>
        <w:t>, Ann Wallace</w:t>
      </w:r>
      <w:r w:rsidR="000C2CFD">
        <w:rPr>
          <w:sz w:val="20"/>
          <w:szCs w:val="20"/>
        </w:rPr>
        <w:t>,</w:t>
      </w:r>
      <w:r w:rsidR="000C2CFD" w:rsidRPr="000C2CFD">
        <w:rPr>
          <w:sz w:val="20"/>
          <w:szCs w:val="20"/>
        </w:rPr>
        <w:t xml:space="preserve"> </w:t>
      </w:r>
      <w:r w:rsidR="000C2CFD" w:rsidRPr="006A3363">
        <w:rPr>
          <w:sz w:val="20"/>
          <w:szCs w:val="20"/>
        </w:rPr>
        <w:t>Janet Weidner, Chair</w:t>
      </w:r>
    </w:p>
    <w:p w:rsidR="0018700B" w:rsidRDefault="00B020BE" w:rsidP="00A76A3E">
      <w:pPr>
        <w:spacing w:after="0" w:line="240" w:lineRule="auto"/>
        <w:rPr>
          <w:sz w:val="20"/>
          <w:szCs w:val="20"/>
        </w:rPr>
      </w:pPr>
      <w:r w:rsidRPr="006A3363">
        <w:rPr>
          <w:sz w:val="20"/>
          <w:szCs w:val="20"/>
        </w:rPr>
        <w:t>Not Present:</w:t>
      </w:r>
      <w:r w:rsidR="00511E1D">
        <w:rPr>
          <w:sz w:val="20"/>
          <w:szCs w:val="20"/>
        </w:rPr>
        <w:t xml:space="preserve"> </w:t>
      </w:r>
    </w:p>
    <w:p w:rsidR="00952E8B" w:rsidRPr="006A3363" w:rsidRDefault="00B020BE" w:rsidP="00A76A3E">
      <w:pPr>
        <w:spacing w:after="0" w:line="240" w:lineRule="auto"/>
        <w:rPr>
          <w:sz w:val="20"/>
          <w:szCs w:val="20"/>
        </w:rPr>
      </w:pPr>
      <w:r w:rsidRPr="006A3363">
        <w:rPr>
          <w:sz w:val="20"/>
          <w:szCs w:val="20"/>
        </w:rPr>
        <w:t>Public</w:t>
      </w:r>
      <w:r w:rsidR="00001679">
        <w:rPr>
          <w:sz w:val="20"/>
          <w:szCs w:val="20"/>
        </w:rPr>
        <w:t xml:space="preserve"> &amp; Officials</w:t>
      </w:r>
      <w:r w:rsidRPr="006A3363">
        <w:rPr>
          <w:sz w:val="20"/>
          <w:szCs w:val="20"/>
        </w:rPr>
        <w:t>:</w:t>
      </w:r>
      <w:r w:rsidR="0087344B">
        <w:rPr>
          <w:sz w:val="20"/>
          <w:szCs w:val="20"/>
        </w:rPr>
        <w:t xml:space="preserve"> </w:t>
      </w:r>
      <w:r w:rsidR="001468E2">
        <w:rPr>
          <w:sz w:val="20"/>
          <w:szCs w:val="20"/>
        </w:rPr>
        <w:t xml:space="preserve">Christine Flynn, MVC </w:t>
      </w:r>
      <w:r w:rsidR="00001679">
        <w:rPr>
          <w:sz w:val="20"/>
          <w:szCs w:val="20"/>
        </w:rPr>
        <w:t>&amp; Jim Malkin, Selectman</w:t>
      </w:r>
    </w:p>
    <w:p w:rsidR="006425B9" w:rsidRDefault="00B020BE" w:rsidP="00A62BFB">
      <w:pPr>
        <w:spacing w:after="0" w:line="240" w:lineRule="auto"/>
        <w:rPr>
          <w:sz w:val="20"/>
          <w:szCs w:val="20"/>
        </w:rPr>
      </w:pPr>
      <w:r w:rsidRPr="006A3363">
        <w:rPr>
          <w:sz w:val="20"/>
          <w:szCs w:val="20"/>
        </w:rPr>
        <w:t xml:space="preserve">Staff: </w:t>
      </w:r>
      <w:r w:rsidR="00DF190E" w:rsidRPr="006A3363">
        <w:rPr>
          <w:sz w:val="20"/>
          <w:szCs w:val="20"/>
        </w:rPr>
        <w:t>Jennifer L. Christy</w:t>
      </w:r>
    </w:p>
    <w:p w:rsidR="00D353F2" w:rsidRPr="00420295" w:rsidRDefault="00B020BE" w:rsidP="00420295">
      <w:pPr>
        <w:spacing w:after="0"/>
        <w:rPr>
          <w:b/>
          <w:sz w:val="20"/>
          <w:szCs w:val="20"/>
        </w:rPr>
      </w:pPr>
      <w:r w:rsidRPr="006A3363">
        <w:rPr>
          <w:sz w:val="20"/>
          <w:szCs w:val="20"/>
        </w:rPr>
        <w:t xml:space="preserve">Meeting called to order at </w:t>
      </w:r>
      <w:r w:rsidR="00880325">
        <w:rPr>
          <w:sz w:val="20"/>
          <w:szCs w:val="20"/>
        </w:rPr>
        <w:t>3:</w:t>
      </w:r>
      <w:r w:rsidR="00A46B4B">
        <w:rPr>
          <w:sz w:val="20"/>
          <w:szCs w:val="20"/>
        </w:rPr>
        <w:t>30</w:t>
      </w:r>
      <w:r w:rsidR="001C5077">
        <w:rPr>
          <w:sz w:val="20"/>
          <w:szCs w:val="20"/>
        </w:rPr>
        <w:t>P</w:t>
      </w:r>
      <w:r w:rsidR="0035532A">
        <w:rPr>
          <w:sz w:val="20"/>
          <w:szCs w:val="20"/>
        </w:rPr>
        <w:t>M</w:t>
      </w:r>
      <w:r w:rsidR="00460ADD" w:rsidRPr="006A3363">
        <w:rPr>
          <w:b/>
          <w:sz w:val="20"/>
          <w:szCs w:val="20"/>
        </w:rPr>
        <w:t>:</w:t>
      </w:r>
    </w:p>
    <w:p w:rsidR="00F7203E" w:rsidRPr="00945980" w:rsidRDefault="00F7203E" w:rsidP="00F7203E">
      <w:pPr>
        <w:pStyle w:val="ListParagraph"/>
        <w:numPr>
          <w:ilvl w:val="2"/>
          <w:numId w:val="5"/>
        </w:numPr>
        <w:spacing w:line="240" w:lineRule="auto"/>
        <w:ind w:left="720"/>
        <w:rPr>
          <w:sz w:val="20"/>
          <w:szCs w:val="20"/>
        </w:rPr>
      </w:pPr>
      <w:r>
        <w:rPr>
          <w:b/>
          <w:sz w:val="20"/>
          <w:szCs w:val="20"/>
        </w:rPr>
        <w:t>Peaked Hill Pastures Site Planning:</w:t>
      </w:r>
    </w:p>
    <w:p w:rsidR="00F26028" w:rsidRDefault="003C509B" w:rsidP="009C0861">
      <w:pPr>
        <w:pStyle w:val="ListParagraph"/>
        <w:numPr>
          <w:ilvl w:val="3"/>
          <w:numId w:val="5"/>
        </w:numPr>
        <w:spacing w:line="240" w:lineRule="auto"/>
        <w:ind w:left="1260" w:hanging="270"/>
        <w:rPr>
          <w:sz w:val="20"/>
          <w:szCs w:val="20"/>
        </w:rPr>
      </w:pPr>
      <w:r>
        <w:rPr>
          <w:sz w:val="20"/>
          <w:szCs w:val="20"/>
        </w:rPr>
        <w:t xml:space="preserve">Mr. Cook </w:t>
      </w:r>
      <w:r w:rsidR="0075423E">
        <w:rPr>
          <w:sz w:val="20"/>
          <w:szCs w:val="20"/>
        </w:rPr>
        <w:t>summarized the status of the planning to date</w:t>
      </w:r>
      <w:r>
        <w:rPr>
          <w:sz w:val="20"/>
          <w:szCs w:val="20"/>
        </w:rPr>
        <w:t xml:space="preserve">. </w:t>
      </w:r>
    </w:p>
    <w:p w:rsidR="0075423E" w:rsidRDefault="0075423E" w:rsidP="009C0861">
      <w:pPr>
        <w:pStyle w:val="ListParagraph"/>
        <w:numPr>
          <w:ilvl w:val="3"/>
          <w:numId w:val="5"/>
        </w:numPr>
        <w:spacing w:line="240" w:lineRule="auto"/>
        <w:ind w:left="1260" w:hanging="270"/>
        <w:rPr>
          <w:sz w:val="20"/>
          <w:szCs w:val="20"/>
        </w:rPr>
      </w:pPr>
      <w:r>
        <w:rPr>
          <w:sz w:val="20"/>
          <w:szCs w:val="20"/>
        </w:rPr>
        <w:t>A key point that has arisen is whether more site planning is needed and whether there is enough site planning completed already to go forward with contracting a consultant to develop an RFP.</w:t>
      </w:r>
    </w:p>
    <w:p w:rsidR="0075423E" w:rsidRDefault="0075423E" w:rsidP="009C0861">
      <w:pPr>
        <w:pStyle w:val="ListParagraph"/>
        <w:numPr>
          <w:ilvl w:val="3"/>
          <w:numId w:val="5"/>
        </w:numPr>
        <w:spacing w:line="240" w:lineRule="auto"/>
        <w:ind w:left="1260" w:hanging="270"/>
        <w:rPr>
          <w:sz w:val="20"/>
          <w:szCs w:val="20"/>
        </w:rPr>
      </w:pPr>
      <w:r>
        <w:rPr>
          <w:sz w:val="20"/>
          <w:szCs w:val="20"/>
        </w:rPr>
        <w:t xml:space="preserve">Mr. Cook used the maps developed for the Board of Selectmen’s meeting on </w:t>
      </w:r>
      <w:r w:rsidR="00242D3C">
        <w:rPr>
          <w:sz w:val="20"/>
          <w:szCs w:val="20"/>
        </w:rPr>
        <w:t>Feb. 18</w:t>
      </w:r>
      <w:r>
        <w:rPr>
          <w:sz w:val="20"/>
          <w:szCs w:val="20"/>
        </w:rPr>
        <w:t>, 2020, to discuss the main assumptions that have been made so far:</w:t>
      </w:r>
    </w:p>
    <w:p w:rsidR="0075423E" w:rsidRDefault="0075423E" w:rsidP="0075423E">
      <w:pPr>
        <w:pStyle w:val="ListParagraph"/>
        <w:numPr>
          <w:ilvl w:val="4"/>
          <w:numId w:val="5"/>
        </w:numPr>
        <w:spacing w:line="240" w:lineRule="auto"/>
        <w:rPr>
          <w:sz w:val="20"/>
          <w:szCs w:val="20"/>
        </w:rPr>
      </w:pPr>
      <w:r>
        <w:rPr>
          <w:sz w:val="20"/>
          <w:szCs w:val="20"/>
        </w:rPr>
        <w:t>Use less than or about half of the available acreage</w:t>
      </w:r>
    </w:p>
    <w:p w:rsidR="0075423E" w:rsidRDefault="0075423E" w:rsidP="0075423E">
      <w:pPr>
        <w:pStyle w:val="ListParagraph"/>
        <w:numPr>
          <w:ilvl w:val="4"/>
          <w:numId w:val="5"/>
        </w:numPr>
        <w:spacing w:line="240" w:lineRule="auto"/>
        <w:rPr>
          <w:sz w:val="20"/>
          <w:szCs w:val="20"/>
        </w:rPr>
      </w:pPr>
      <w:r>
        <w:rPr>
          <w:sz w:val="20"/>
          <w:szCs w:val="20"/>
        </w:rPr>
        <w:t>Use the southeast area for housing development</w:t>
      </w:r>
    </w:p>
    <w:p w:rsidR="0075423E" w:rsidRPr="009C0861" w:rsidRDefault="0075423E" w:rsidP="0075423E">
      <w:pPr>
        <w:pStyle w:val="ListParagraph"/>
        <w:numPr>
          <w:ilvl w:val="4"/>
          <w:numId w:val="5"/>
        </w:numPr>
        <w:spacing w:line="240" w:lineRule="auto"/>
        <w:rPr>
          <w:sz w:val="20"/>
          <w:szCs w:val="20"/>
        </w:rPr>
      </w:pPr>
      <w:r>
        <w:rPr>
          <w:sz w:val="20"/>
          <w:szCs w:val="20"/>
        </w:rPr>
        <w:t>Use the western portion of the southeast area for the affordable housing development</w:t>
      </w:r>
    </w:p>
    <w:p w:rsidR="00F26028" w:rsidRDefault="004D4592" w:rsidP="004D4592">
      <w:pPr>
        <w:pStyle w:val="ListParagraph"/>
        <w:numPr>
          <w:ilvl w:val="4"/>
          <w:numId w:val="5"/>
        </w:numPr>
        <w:spacing w:line="240" w:lineRule="auto"/>
        <w:ind w:left="1260" w:hanging="270"/>
        <w:rPr>
          <w:sz w:val="20"/>
          <w:szCs w:val="20"/>
        </w:rPr>
      </w:pPr>
      <w:r>
        <w:rPr>
          <w:sz w:val="20"/>
          <w:szCs w:val="20"/>
        </w:rPr>
        <w:t>Ms. Flynn noted that she feels the perc tests and quantifying the number of bedrooms that would be allowed for the area are two pieces of information that are necessary for the consultant to develop an RFP. She noted that knowing the maximum density allowed for the area for housing is an important part of the RFP.</w:t>
      </w:r>
    </w:p>
    <w:p w:rsidR="004D4592" w:rsidRDefault="004D4592" w:rsidP="004D4592">
      <w:pPr>
        <w:pStyle w:val="ListParagraph"/>
        <w:numPr>
          <w:ilvl w:val="4"/>
          <w:numId w:val="5"/>
        </w:numPr>
        <w:spacing w:line="240" w:lineRule="auto"/>
        <w:ind w:left="1260" w:hanging="270"/>
        <w:rPr>
          <w:sz w:val="20"/>
          <w:szCs w:val="20"/>
        </w:rPr>
      </w:pPr>
      <w:r>
        <w:rPr>
          <w:sz w:val="20"/>
          <w:szCs w:val="20"/>
        </w:rPr>
        <w:t>Ms. Wallace stated that an engineer has said to her that an acre to an acre and a half is needed in Chilmark for a house to be built.</w:t>
      </w:r>
    </w:p>
    <w:p w:rsidR="004D4592" w:rsidRDefault="004D4592" w:rsidP="004D4592">
      <w:pPr>
        <w:pStyle w:val="ListParagraph"/>
        <w:numPr>
          <w:ilvl w:val="4"/>
          <w:numId w:val="5"/>
        </w:numPr>
        <w:spacing w:line="240" w:lineRule="auto"/>
        <w:ind w:left="1260" w:hanging="270"/>
        <w:rPr>
          <w:sz w:val="20"/>
          <w:szCs w:val="20"/>
        </w:rPr>
      </w:pPr>
      <w:r>
        <w:rPr>
          <w:sz w:val="20"/>
          <w:szCs w:val="20"/>
        </w:rPr>
        <w:t>Ms. Flynn stated that the engineers could provide some options if the maximum number of bedrooms is identified and would be able to suggest septic systems that may maximize the number of bedrooms in the most appropriate spots on the land.</w:t>
      </w:r>
    </w:p>
    <w:p w:rsidR="00043CA8" w:rsidRDefault="00043CA8" w:rsidP="004D4592">
      <w:pPr>
        <w:pStyle w:val="ListParagraph"/>
        <w:numPr>
          <w:ilvl w:val="4"/>
          <w:numId w:val="5"/>
        </w:numPr>
        <w:spacing w:line="240" w:lineRule="auto"/>
        <w:ind w:left="1260" w:hanging="270"/>
        <w:rPr>
          <w:sz w:val="20"/>
          <w:szCs w:val="20"/>
        </w:rPr>
      </w:pPr>
      <w:r>
        <w:rPr>
          <w:sz w:val="20"/>
          <w:szCs w:val="20"/>
        </w:rPr>
        <w:t>Mr. Malkin stated th</w:t>
      </w:r>
      <w:r w:rsidR="00242D3C">
        <w:rPr>
          <w:sz w:val="20"/>
          <w:szCs w:val="20"/>
        </w:rPr>
        <w:t>at the Selectmen have asked for</w:t>
      </w:r>
      <w:r>
        <w:rPr>
          <w:sz w:val="20"/>
          <w:szCs w:val="20"/>
        </w:rPr>
        <w:t xml:space="preserve"> the subcommittee to pursue two or three individual lots and a cluster of housing like Scott’s Grove (9 units) for rental and 2-3 </w:t>
      </w:r>
      <w:proofErr w:type="spellStart"/>
      <w:r>
        <w:rPr>
          <w:sz w:val="20"/>
          <w:szCs w:val="20"/>
        </w:rPr>
        <w:t>homesite</w:t>
      </w:r>
      <w:proofErr w:type="spellEnd"/>
      <w:r>
        <w:rPr>
          <w:sz w:val="20"/>
          <w:szCs w:val="20"/>
        </w:rPr>
        <w:t xml:space="preserve"> lots as well. Mr. Malkin asked that the subcommittee find out if this can be done on the Peaked Hill Pastures site.</w:t>
      </w:r>
    </w:p>
    <w:p w:rsidR="001E3674" w:rsidRDefault="001E3674" w:rsidP="004D4592">
      <w:pPr>
        <w:pStyle w:val="ListParagraph"/>
        <w:numPr>
          <w:ilvl w:val="4"/>
          <w:numId w:val="5"/>
        </w:numPr>
        <w:spacing w:line="240" w:lineRule="auto"/>
        <w:ind w:left="1260" w:hanging="270"/>
        <w:rPr>
          <w:sz w:val="20"/>
          <w:szCs w:val="20"/>
        </w:rPr>
      </w:pPr>
      <w:r>
        <w:rPr>
          <w:sz w:val="20"/>
          <w:szCs w:val="20"/>
        </w:rPr>
        <w:t xml:space="preserve">Mr. Cook stated if the basic scope of the work is known (a group of Scott’s Grove-like rental units and a maximum of 4 </w:t>
      </w:r>
      <w:proofErr w:type="spellStart"/>
      <w:r>
        <w:rPr>
          <w:sz w:val="20"/>
          <w:szCs w:val="20"/>
        </w:rPr>
        <w:t>homesite</w:t>
      </w:r>
      <w:proofErr w:type="spellEnd"/>
      <w:r>
        <w:rPr>
          <w:sz w:val="20"/>
          <w:szCs w:val="20"/>
        </w:rPr>
        <w:t xml:space="preserve"> lots) then is it possible to reduce the number of perc test</w:t>
      </w:r>
      <w:r w:rsidR="00242D3C">
        <w:rPr>
          <w:sz w:val="20"/>
          <w:szCs w:val="20"/>
        </w:rPr>
        <w:t>s</w:t>
      </w:r>
      <w:r>
        <w:rPr>
          <w:sz w:val="20"/>
          <w:szCs w:val="20"/>
        </w:rPr>
        <w:t xml:space="preserve"> to 2 (rather than 4-6) and not do the entire checklist.</w:t>
      </w:r>
    </w:p>
    <w:p w:rsidR="001E3674" w:rsidRDefault="001E3674" w:rsidP="004D4592">
      <w:pPr>
        <w:pStyle w:val="ListParagraph"/>
        <w:numPr>
          <w:ilvl w:val="4"/>
          <w:numId w:val="5"/>
        </w:numPr>
        <w:spacing w:line="240" w:lineRule="auto"/>
        <w:ind w:left="1260" w:hanging="270"/>
        <w:rPr>
          <w:sz w:val="20"/>
          <w:szCs w:val="20"/>
        </w:rPr>
      </w:pPr>
      <w:r>
        <w:rPr>
          <w:sz w:val="20"/>
          <w:szCs w:val="20"/>
        </w:rPr>
        <w:t>Ms. Weidner restated the process:</w:t>
      </w:r>
    </w:p>
    <w:p w:rsidR="001E3674" w:rsidRPr="004D7BF0" w:rsidRDefault="001E3674" w:rsidP="004D7BF0">
      <w:pPr>
        <w:pStyle w:val="ListParagraph"/>
        <w:numPr>
          <w:ilvl w:val="5"/>
          <w:numId w:val="5"/>
        </w:numPr>
        <w:spacing w:line="240" w:lineRule="auto"/>
        <w:ind w:left="2430" w:hanging="270"/>
        <w:rPr>
          <w:sz w:val="20"/>
          <w:szCs w:val="20"/>
        </w:rPr>
      </w:pPr>
      <w:r>
        <w:rPr>
          <w:sz w:val="20"/>
          <w:szCs w:val="20"/>
        </w:rPr>
        <w:t xml:space="preserve">MVC provides DLTA funds that are used to hire a consultant who would help to </w:t>
      </w:r>
      <w:r w:rsidR="004D7BF0">
        <w:rPr>
          <w:sz w:val="20"/>
          <w:szCs w:val="20"/>
        </w:rPr>
        <w:t>d</w:t>
      </w:r>
      <w:r>
        <w:rPr>
          <w:sz w:val="20"/>
          <w:szCs w:val="20"/>
        </w:rPr>
        <w:t>evelop and complete an RFP</w:t>
      </w:r>
    </w:p>
    <w:p w:rsidR="001E3674" w:rsidRDefault="001E3674" w:rsidP="004D7BF0">
      <w:pPr>
        <w:pStyle w:val="ListParagraph"/>
        <w:numPr>
          <w:ilvl w:val="5"/>
          <w:numId w:val="5"/>
        </w:numPr>
        <w:spacing w:line="240" w:lineRule="auto"/>
        <w:ind w:left="2430" w:hanging="270"/>
        <w:rPr>
          <w:sz w:val="20"/>
          <w:szCs w:val="20"/>
        </w:rPr>
      </w:pPr>
      <w:r>
        <w:rPr>
          <w:sz w:val="20"/>
          <w:szCs w:val="20"/>
        </w:rPr>
        <w:t>Use the RFP to hire a design professional or design/build professional to development a plan for the Peaked Hill Pastures site.</w:t>
      </w:r>
    </w:p>
    <w:p w:rsidR="004D7BF0" w:rsidRPr="00242D3C" w:rsidRDefault="004D7BF0" w:rsidP="00242D3C">
      <w:pPr>
        <w:pStyle w:val="ListParagraph"/>
        <w:numPr>
          <w:ilvl w:val="4"/>
          <w:numId w:val="5"/>
        </w:numPr>
        <w:spacing w:line="240" w:lineRule="auto"/>
        <w:ind w:left="1260" w:hanging="270"/>
        <w:rPr>
          <w:sz w:val="20"/>
          <w:szCs w:val="20"/>
        </w:rPr>
      </w:pPr>
      <w:r>
        <w:rPr>
          <w:sz w:val="20"/>
          <w:szCs w:val="20"/>
        </w:rPr>
        <w:t xml:space="preserve">Ms. Weidner inquired of all when the project will go before the Town as a whole. </w:t>
      </w:r>
      <w:r w:rsidR="00242D3C">
        <w:rPr>
          <w:sz w:val="20"/>
          <w:szCs w:val="20"/>
        </w:rPr>
        <w:t>Brief discussion occurred on this topic.</w:t>
      </w:r>
    </w:p>
    <w:p w:rsidR="004D7BF0" w:rsidRDefault="004D7BF0" w:rsidP="004D7BF0">
      <w:pPr>
        <w:pStyle w:val="ListParagraph"/>
        <w:numPr>
          <w:ilvl w:val="4"/>
          <w:numId w:val="5"/>
        </w:numPr>
        <w:spacing w:line="240" w:lineRule="auto"/>
        <w:ind w:left="1260" w:hanging="270"/>
        <w:rPr>
          <w:sz w:val="20"/>
          <w:szCs w:val="20"/>
        </w:rPr>
      </w:pPr>
      <w:r>
        <w:rPr>
          <w:sz w:val="20"/>
          <w:szCs w:val="20"/>
        </w:rPr>
        <w:t>Mr. Malkin clarified that what is needed is a person who can say what can be done at the site, given what the Selectmen have identifi</w:t>
      </w:r>
      <w:r w:rsidR="00242D3C">
        <w:rPr>
          <w:sz w:val="20"/>
          <w:szCs w:val="20"/>
        </w:rPr>
        <w:t>ed as a preference for the site.</w:t>
      </w:r>
    </w:p>
    <w:p w:rsidR="004D7BF0" w:rsidRDefault="004D7BF0" w:rsidP="004D7BF0">
      <w:pPr>
        <w:pStyle w:val="ListParagraph"/>
        <w:numPr>
          <w:ilvl w:val="4"/>
          <w:numId w:val="5"/>
        </w:numPr>
        <w:spacing w:line="240" w:lineRule="auto"/>
        <w:ind w:left="1260" w:hanging="270"/>
        <w:rPr>
          <w:sz w:val="20"/>
          <w:szCs w:val="20"/>
        </w:rPr>
      </w:pPr>
      <w:r>
        <w:rPr>
          <w:sz w:val="20"/>
          <w:szCs w:val="20"/>
        </w:rPr>
        <w:t>Ms. Flynn reiterated that an engineer will be able to show what can be done on the site. The consultant will be able to take the information from the engineer to create an RFP and also to</w:t>
      </w:r>
      <w:r w:rsidR="00242D3C">
        <w:rPr>
          <w:sz w:val="20"/>
          <w:szCs w:val="20"/>
        </w:rPr>
        <w:t xml:space="preserve"> </w:t>
      </w:r>
      <w:proofErr w:type="gramStart"/>
      <w:r w:rsidR="00242D3C">
        <w:rPr>
          <w:sz w:val="20"/>
          <w:szCs w:val="20"/>
        </w:rPr>
        <w:t>advise</w:t>
      </w:r>
      <w:proofErr w:type="gramEnd"/>
      <w:r w:rsidR="00242D3C">
        <w:rPr>
          <w:sz w:val="20"/>
          <w:szCs w:val="20"/>
        </w:rPr>
        <w:t xml:space="preserve"> on</w:t>
      </w:r>
      <w:r>
        <w:rPr>
          <w:sz w:val="20"/>
          <w:szCs w:val="20"/>
        </w:rPr>
        <w:t xml:space="preserve"> ways to connect with the public about the project.</w:t>
      </w:r>
    </w:p>
    <w:p w:rsidR="004D7BF0" w:rsidRDefault="004D7BF0" w:rsidP="004D7BF0">
      <w:pPr>
        <w:pStyle w:val="ListParagraph"/>
        <w:numPr>
          <w:ilvl w:val="4"/>
          <w:numId w:val="5"/>
        </w:numPr>
        <w:spacing w:line="240" w:lineRule="auto"/>
        <w:ind w:left="1260" w:hanging="270"/>
        <w:rPr>
          <w:sz w:val="20"/>
          <w:szCs w:val="20"/>
        </w:rPr>
      </w:pPr>
      <w:r>
        <w:rPr>
          <w:sz w:val="20"/>
          <w:szCs w:val="20"/>
        </w:rPr>
        <w:t xml:space="preserve">Ms. Thompson suggested that the list from VLSE, Inc. be reduced to just quantifying the number of bedrooms, the perc tests and the placement of </w:t>
      </w:r>
      <w:r w:rsidR="00F7372C">
        <w:rPr>
          <w:sz w:val="20"/>
          <w:szCs w:val="20"/>
        </w:rPr>
        <w:t xml:space="preserve">public </w:t>
      </w:r>
      <w:r>
        <w:rPr>
          <w:sz w:val="20"/>
          <w:szCs w:val="20"/>
        </w:rPr>
        <w:t>wells.</w:t>
      </w:r>
    </w:p>
    <w:p w:rsidR="004D7BF0" w:rsidRDefault="00F7372C" w:rsidP="004D7BF0">
      <w:pPr>
        <w:pStyle w:val="ListParagraph"/>
        <w:numPr>
          <w:ilvl w:val="4"/>
          <w:numId w:val="5"/>
        </w:numPr>
        <w:spacing w:line="240" w:lineRule="auto"/>
        <w:ind w:left="1260" w:hanging="270"/>
        <w:rPr>
          <w:sz w:val="20"/>
          <w:szCs w:val="20"/>
        </w:rPr>
      </w:pPr>
      <w:r>
        <w:rPr>
          <w:sz w:val="20"/>
          <w:szCs w:val="20"/>
        </w:rPr>
        <w:lastRenderedPageBreak/>
        <w:t>Discussion occurred about whether to move forward with available information or to obtain information from an engineer on the quantity of bedrooms that could be accommodated, 2-3 perc tests and possible placement of public wells.</w:t>
      </w:r>
    </w:p>
    <w:p w:rsidR="000D0A5D" w:rsidRPr="00242D3C" w:rsidRDefault="000D0A5D" w:rsidP="00242D3C">
      <w:pPr>
        <w:pStyle w:val="ListParagraph"/>
        <w:numPr>
          <w:ilvl w:val="4"/>
          <w:numId w:val="5"/>
        </w:numPr>
        <w:spacing w:line="240" w:lineRule="auto"/>
        <w:ind w:left="1260" w:hanging="270"/>
        <w:rPr>
          <w:sz w:val="20"/>
          <w:szCs w:val="20"/>
        </w:rPr>
      </w:pPr>
      <w:r>
        <w:rPr>
          <w:sz w:val="20"/>
          <w:szCs w:val="20"/>
        </w:rPr>
        <w:t xml:space="preserve">Mr. Malkin restated that the important information to obtain is can the Town do a Scott’s Grove rental-type with 2-3 </w:t>
      </w:r>
      <w:proofErr w:type="spellStart"/>
      <w:r>
        <w:rPr>
          <w:sz w:val="20"/>
          <w:szCs w:val="20"/>
        </w:rPr>
        <w:t>ho</w:t>
      </w:r>
      <w:r w:rsidR="00C373FD">
        <w:rPr>
          <w:sz w:val="20"/>
          <w:szCs w:val="20"/>
        </w:rPr>
        <w:t>mesites</w:t>
      </w:r>
      <w:proofErr w:type="spellEnd"/>
      <w:r w:rsidR="00C373FD">
        <w:rPr>
          <w:sz w:val="20"/>
          <w:szCs w:val="20"/>
        </w:rPr>
        <w:t xml:space="preserve"> at Peaked Hill Pastures</w:t>
      </w:r>
      <w:r w:rsidR="00C373FD" w:rsidRPr="00C373FD">
        <w:rPr>
          <w:sz w:val="20"/>
          <w:szCs w:val="20"/>
        </w:rPr>
        <w:t xml:space="preserve">. </w:t>
      </w:r>
      <w:r w:rsidR="00C373FD" w:rsidRPr="00242D3C">
        <w:rPr>
          <w:sz w:val="20"/>
          <w:szCs w:val="20"/>
        </w:rPr>
        <w:t xml:space="preserve">  </w:t>
      </w:r>
    </w:p>
    <w:p w:rsidR="00C373FD" w:rsidRDefault="00C373FD" w:rsidP="00C373FD">
      <w:pPr>
        <w:pStyle w:val="ListParagraph"/>
        <w:numPr>
          <w:ilvl w:val="4"/>
          <w:numId w:val="5"/>
        </w:numPr>
        <w:spacing w:line="240" w:lineRule="auto"/>
        <w:ind w:left="1260" w:hanging="270"/>
        <w:rPr>
          <w:sz w:val="20"/>
          <w:szCs w:val="20"/>
        </w:rPr>
      </w:pPr>
      <w:r>
        <w:rPr>
          <w:sz w:val="20"/>
          <w:szCs w:val="20"/>
        </w:rPr>
        <w:t xml:space="preserve">Ms. Wallace noted that </w:t>
      </w:r>
      <w:proofErr w:type="spellStart"/>
      <w:r>
        <w:rPr>
          <w:sz w:val="20"/>
          <w:szCs w:val="20"/>
        </w:rPr>
        <w:t>no.s</w:t>
      </w:r>
      <w:proofErr w:type="spellEnd"/>
      <w:r>
        <w:rPr>
          <w:sz w:val="20"/>
          <w:szCs w:val="20"/>
        </w:rPr>
        <w:t xml:space="preserve"> </w:t>
      </w:r>
      <w:r w:rsidR="006212B8">
        <w:rPr>
          <w:sz w:val="20"/>
          <w:szCs w:val="20"/>
        </w:rPr>
        <w:t xml:space="preserve">1, </w:t>
      </w:r>
      <w:r>
        <w:rPr>
          <w:sz w:val="20"/>
          <w:szCs w:val="20"/>
        </w:rPr>
        <w:t xml:space="preserve">2, 3, and 4 on the VLSE, Inc. estimate </w:t>
      </w:r>
      <w:r w:rsidR="006212B8">
        <w:rPr>
          <w:sz w:val="20"/>
          <w:szCs w:val="20"/>
        </w:rPr>
        <w:t>are the items that the subcommittee feels should be obtained from an engineer.</w:t>
      </w:r>
    </w:p>
    <w:p w:rsidR="00242D3C" w:rsidRDefault="00242D3C" w:rsidP="00C373FD">
      <w:pPr>
        <w:pStyle w:val="ListParagraph"/>
        <w:numPr>
          <w:ilvl w:val="4"/>
          <w:numId w:val="5"/>
        </w:numPr>
        <w:spacing w:line="240" w:lineRule="auto"/>
        <w:ind w:left="1260" w:hanging="270"/>
        <w:rPr>
          <w:sz w:val="20"/>
          <w:szCs w:val="20"/>
        </w:rPr>
      </w:pPr>
      <w:r>
        <w:rPr>
          <w:sz w:val="20"/>
          <w:szCs w:val="20"/>
        </w:rPr>
        <w:t>The subcommittee agreed to this suggestion and asked Ms. Christy to revise the request for quotes to include just the first four items of the original request and send this to the three surveyor/engineers who were originally contacted.</w:t>
      </w:r>
    </w:p>
    <w:p w:rsidR="00216E66" w:rsidRPr="00216E66" w:rsidRDefault="00216E66" w:rsidP="00216E66">
      <w:pPr>
        <w:pStyle w:val="ListParagraph"/>
        <w:numPr>
          <w:ilvl w:val="2"/>
          <w:numId w:val="5"/>
        </w:numPr>
        <w:spacing w:line="240" w:lineRule="auto"/>
        <w:ind w:left="720"/>
        <w:rPr>
          <w:sz w:val="20"/>
          <w:szCs w:val="20"/>
        </w:rPr>
      </w:pPr>
      <w:r>
        <w:rPr>
          <w:b/>
          <w:sz w:val="20"/>
          <w:szCs w:val="20"/>
        </w:rPr>
        <w:t>Topics not anticipated by the Chairperson at the time of posting:</w:t>
      </w:r>
    </w:p>
    <w:p w:rsidR="00216E66" w:rsidRPr="00995534" w:rsidRDefault="002A6F86" w:rsidP="002A6F86">
      <w:pPr>
        <w:pStyle w:val="ListParagraph"/>
        <w:numPr>
          <w:ilvl w:val="3"/>
          <w:numId w:val="5"/>
        </w:numPr>
        <w:spacing w:line="240" w:lineRule="auto"/>
        <w:ind w:left="1350"/>
        <w:rPr>
          <w:sz w:val="20"/>
          <w:szCs w:val="20"/>
        </w:rPr>
      </w:pPr>
      <w:r>
        <w:rPr>
          <w:sz w:val="20"/>
          <w:szCs w:val="20"/>
        </w:rPr>
        <w:t>No topics were unanticipated.</w:t>
      </w:r>
    </w:p>
    <w:p w:rsidR="009F4DFD" w:rsidRPr="00995534" w:rsidRDefault="009F4DFD" w:rsidP="009F4DFD">
      <w:pPr>
        <w:pStyle w:val="ListParagraph"/>
        <w:numPr>
          <w:ilvl w:val="1"/>
          <w:numId w:val="5"/>
        </w:numPr>
        <w:spacing w:line="240" w:lineRule="auto"/>
        <w:ind w:left="720"/>
        <w:rPr>
          <w:sz w:val="20"/>
          <w:szCs w:val="20"/>
        </w:rPr>
      </w:pPr>
      <w:r w:rsidRPr="00995534">
        <w:rPr>
          <w:b/>
          <w:sz w:val="20"/>
          <w:szCs w:val="20"/>
        </w:rPr>
        <w:t xml:space="preserve">Minutes: </w:t>
      </w:r>
    </w:p>
    <w:p w:rsidR="009F4DFD" w:rsidRPr="00A00144" w:rsidRDefault="009F4DFD" w:rsidP="009F4DFD">
      <w:pPr>
        <w:pStyle w:val="ListParagraph"/>
        <w:numPr>
          <w:ilvl w:val="1"/>
          <w:numId w:val="5"/>
        </w:numPr>
        <w:spacing w:line="240" w:lineRule="auto"/>
        <w:ind w:left="1260" w:hanging="270"/>
        <w:rPr>
          <w:sz w:val="20"/>
          <w:szCs w:val="20"/>
        </w:rPr>
      </w:pPr>
      <w:r>
        <w:rPr>
          <w:sz w:val="20"/>
          <w:szCs w:val="20"/>
        </w:rPr>
        <w:t>The minutes from January 27</w:t>
      </w:r>
      <w:r w:rsidR="00FF37BB">
        <w:rPr>
          <w:sz w:val="20"/>
          <w:szCs w:val="20"/>
        </w:rPr>
        <w:t>, 2020 were not reviewed.</w:t>
      </w:r>
    </w:p>
    <w:p w:rsidR="00785413" w:rsidRPr="006E15C5" w:rsidRDefault="00EF56F4" w:rsidP="00152721">
      <w:pPr>
        <w:pStyle w:val="ListParagraph"/>
        <w:numPr>
          <w:ilvl w:val="1"/>
          <w:numId w:val="5"/>
        </w:numPr>
        <w:spacing w:line="240" w:lineRule="auto"/>
        <w:ind w:left="720"/>
        <w:rPr>
          <w:sz w:val="20"/>
          <w:szCs w:val="20"/>
        </w:rPr>
      </w:pPr>
      <w:r w:rsidRPr="00A00144">
        <w:rPr>
          <w:b/>
          <w:sz w:val="20"/>
          <w:szCs w:val="20"/>
        </w:rPr>
        <w:t>Next Meeting</w:t>
      </w:r>
      <w:r w:rsidR="000D79F6" w:rsidRPr="00A00144">
        <w:rPr>
          <w:b/>
          <w:sz w:val="20"/>
          <w:szCs w:val="20"/>
        </w:rPr>
        <w:t>s</w:t>
      </w:r>
      <w:r w:rsidRPr="00A00144">
        <w:rPr>
          <w:b/>
          <w:sz w:val="20"/>
          <w:szCs w:val="20"/>
        </w:rPr>
        <w:t>:</w:t>
      </w:r>
    </w:p>
    <w:p w:rsidR="00171EE8" w:rsidRDefault="0040105F" w:rsidP="00E96931">
      <w:pPr>
        <w:pStyle w:val="ListParagraph"/>
        <w:numPr>
          <w:ilvl w:val="2"/>
          <w:numId w:val="5"/>
        </w:numPr>
        <w:spacing w:line="240" w:lineRule="auto"/>
        <w:rPr>
          <w:sz w:val="20"/>
          <w:szCs w:val="20"/>
        </w:rPr>
      </w:pPr>
      <w:r w:rsidRPr="00171EE8">
        <w:rPr>
          <w:sz w:val="20"/>
          <w:szCs w:val="20"/>
        </w:rPr>
        <w:t xml:space="preserve">Monday, </w:t>
      </w:r>
      <w:r w:rsidR="009C0861">
        <w:rPr>
          <w:sz w:val="20"/>
          <w:szCs w:val="20"/>
        </w:rPr>
        <w:t xml:space="preserve">March </w:t>
      </w:r>
      <w:r w:rsidR="00FF37BB">
        <w:rPr>
          <w:sz w:val="20"/>
          <w:szCs w:val="20"/>
        </w:rPr>
        <w:t>9</w:t>
      </w:r>
      <w:r w:rsidRPr="00171EE8">
        <w:rPr>
          <w:sz w:val="20"/>
          <w:szCs w:val="20"/>
        </w:rPr>
        <w:t>, 20</w:t>
      </w:r>
      <w:r w:rsidR="009C0861">
        <w:rPr>
          <w:sz w:val="20"/>
          <w:szCs w:val="20"/>
        </w:rPr>
        <w:t>20</w:t>
      </w:r>
      <w:r w:rsidR="00FF37BB">
        <w:rPr>
          <w:sz w:val="20"/>
          <w:szCs w:val="20"/>
        </w:rPr>
        <w:t>, 3:30PM</w:t>
      </w:r>
    </w:p>
    <w:p w:rsidR="007124AC" w:rsidRPr="00171EE8" w:rsidRDefault="007124AC" w:rsidP="00743711">
      <w:pPr>
        <w:pStyle w:val="ListParagraph"/>
        <w:numPr>
          <w:ilvl w:val="1"/>
          <w:numId w:val="5"/>
        </w:numPr>
        <w:spacing w:line="240" w:lineRule="auto"/>
        <w:ind w:left="360" w:firstLine="0"/>
        <w:rPr>
          <w:sz w:val="20"/>
          <w:szCs w:val="20"/>
        </w:rPr>
      </w:pPr>
      <w:r w:rsidRPr="00171EE8">
        <w:rPr>
          <w:b/>
          <w:sz w:val="20"/>
          <w:szCs w:val="20"/>
        </w:rPr>
        <w:t xml:space="preserve">Documents: </w:t>
      </w:r>
    </w:p>
    <w:p w:rsidR="00C85047" w:rsidRPr="00A00144" w:rsidRDefault="00406A34" w:rsidP="00152721">
      <w:pPr>
        <w:spacing w:line="240" w:lineRule="auto"/>
        <w:rPr>
          <w:sz w:val="20"/>
          <w:szCs w:val="20"/>
        </w:rPr>
      </w:pPr>
      <w:r>
        <w:rPr>
          <w:sz w:val="20"/>
          <w:szCs w:val="20"/>
        </w:rPr>
        <w:t>Meeting adjourned</w:t>
      </w:r>
      <w:r w:rsidR="00325A82">
        <w:rPr>
          <w:sz w:val="20"/>
          <w:szCs w:val="20"/>
        </w:rPr>
        <w:t xml:space="preserve"> </w:t>
      </w:r>
      <w:r w:rsidR="007D3C5C">
        <w:rPr>
          <w:sz w:val="20"/>
          <w:szCs w:val="20"/>
        </w:rPr>
        <w:t>4:</w:t>
      </w:r>
      <w:r w:rsidR="00404127">
        <w:rPr>
          <w:sz w:val="20"/>
          <w:szCs w:val="20"/>
        </w:rPr>
        <w:t>13</w:t>
      </w:r>
      <w:r w:rsidR="005E1B5A">
        <w:rPr>
          <w:sz w:val="20"/>
          <w:szCs w:val="20"/>
        </w:rPr>
        <w:t>PM</w:t>
      </w:r>
      <w:r w:rsidR="00420295">
        <w:rPr>
          <w:sz w:val="20"/>
          <w:szCs w:val="20"/>
        </w:rPr>
        <w:t xml:space="preserve">                                                          </w:t>
      </w:r>
      <w:r w:rsidR="00353281" w:rsidRPr="00A00144">
        <w:rPr>
          <w:sz w:val="20"/>
          <w:szCs w:val="20"/>
        </w:rPr>
        <w:t>Minutes respectfully submitted by Jennifer L. Christy</w:t>
      </w:r>
    </w:p>
    <w:sectPr w:rsidR="00C85047" w:rsidRPr="00A00144" w:rsidSect="0035442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0295" w:rsidRDefault="00420295" w:rsidP="00420295">
      <w:pPr>
        <w:spacing w:after="0" w:line="240" w:lineRule="auto"/>
      </w:pPr>
      <w:r>
        <w:separator/>
      </w:r>
    </w:p>
  </w:endnote>
  <w:endnote w:type="continuationSeparator" w:id="0">
    <w:p w:rsidR="00420295" w:rsidRDefault="00420295" w:rsidP="00420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4547" w:rsidRDefault="00BC454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4547" w:rsidRDefault="00BC454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4547" w:rsidRDefault="00BC45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0295" w:rsidRDefault="00420295" w:rsidP="00420295">
      <w:pPr>
        <w:spacing w:after="0" w:line="240" w:lineRule="auto"/>
      </w:pPr>
      <w:r>
        <w:separator/>
      </w:r>
    </w:p>
  </w:footnote>
  <w:footnote w:type="continuationSeparator" w:id="0">
    <w:p w:rsidR="00420295" w:rsidRDefault="00420295" w:rsidP="004202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4547" w:rsidRDefault="00BC454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0295" w:rsidRPr="00BC4547" w:rsidRDefault="00BC4547" w:rsidP="00420295">
    <w:pPr>
      <w:pStyle w:val="Header"/>
      <w:jc w:val="center"/>
      <w:rPr>
        <w:b/>
        <w:color w:val="548DD4" w:themeColor="text2" w:themeTint="99"/>
      </w:rPr>
    </w:pPr>
    <w:bookmarkStart w:id="0" w:name="_GoBack"/>
    <w:r w:rsidRPr="00BC4547">
      <w:rPr>
        <w:b/>
        <w:color w:val="548DD4" w:themeColor="text2" w:themeTint="99"/>
      </w:rPr>
      <w:t>APPROVED</w:t>
    </w:r>
    <w:r w:rsidR="00420295" w:rsidRPr="00BC4547">
      <w:rPr>
        <w:b/>
        <w:color w:val="548DD4" w:themeColor="text2" w:themeTint="99"/>
      </w:rPr>
      <w:t xml:space="preserve"> MINUTES</w:t>
    </w:r>
  </w:p>
  <w:bookmarkEnd w:id="0"/>
  <w:p w:rsidR="00420295" w:rsidRDefault="0042029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4547" w:rsidRDefault="00BC45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20AD8"/>
    <w:multiLevelType w:val="hybridMultilevel"/>
    <w:tmpl w:val="9572AA8C"/>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 w15:restartNumberingAfterBreak="0">
    <w:nsid w:val="059E30FD"/>
    <w:multiLevelType w:val="hybridMultilevel"/>
    <w:tmpl w:val="D89C8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96669"/>
    <w:multiLevelType w:val="hybridMultilevel"/>
    <w:tmpl w:val="4E1A9AB6"/>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0785392F"/>
    <w:multiLevelType w:val="hybridMultilevel"/>
    <w:tmpl w:val="CF6E647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530" w:hanging="360"/>
      </w:pPr>
      <w:rPr>
        <w:rFonts w:ascii="Symbol" w:hAnsi="Symbol" w:hint="default"/>
        <w:sz w:val="28"/>
        <w:szCs w:val="28"/>
      </w:rPr>
    </w:lvl>
    <w:lvl w:ilvl="2" w:tplc="04090001">
      <w:start w:val="1"/>
      <w:numFmt w:val="bullet"/>
      <w:lvlText w:val=""/>
      <w:lvlJc w:val="left"/>
      <w:pPr>
        <w:ind w:left="1260" w:hanging="360"/>
      </w:pPr>
      <w:rPr>
        <w:rFonts w:ascii="Symbol" w:hAnsi="Symbol" w:hint="default"/>
        <w:sz w:val="28"/>
        <w:szCs w:val="28"/>
      </w:rPr>
    </w:lvl>
    <w:lvl w:ilvl="3" w:tplc="04090001">
      <w:start w:val="1"/>
      <w:numFmt w:val="bullet"/>
      <w:lvlText w:val=""/>
      <w:lvlJc w:val="left"/>
      <w:pPr>
        <w:ind w:left="225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1">
      <w:start w:val="1"/>
      <w:numFmt w:val="bullet"/>
      <w:lvlText w:val=""/>
      <w:lvlJc w:val="left"/>
      <w:pPr>
        <w:ind w:left="5760" w:hanging="360"/>
      </w:pPr>
      <w:rPr>
        <w:rFonts w:ascii="Symbol" w:hAnsi="Symbo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2F381E"/>
    <w:multiLevelType w:val="hybridMultilevel"/>
    <w:tmpl w:val="1CFE8FD8"/>
    <w:lvl w:ilvl="0" w:tplc="04090001">
      <w:start w:val="1"/>
      <w:numFmt w:val="bullet"/>
      <w:lvlText w:val=""/>
      <w:lvlJc w:val="left"/>
      <w:pPr>
        <w:ind w:left="4680" w:hanging="360"/>
      </w:pPr>
      <w:rPr>
        <w:rFonts w:ascii="Symbol" w:hAnsi="Symbol" w:hint="default"/>
      </w:rPr>
    </w:lvl>
    <w:lvl w:ilvl="1" w:tplc="04090003">
      <w:start w:val="1"/>
      <w:numFmt w:val="bullet"/>
      <w:lvlText w:val="o"/>
      <w:lvlJc w:val="left"/>
      <w:pPr>
        <w:ind w:left="5400" w:hanging="360"/>
      </w:pPr>
      <w:rPr>
        <w:rFonts w:ascii="Courier New" w:hAnsi="Courier New" w:cs="Courier New" w:hint="default"/>
      </w:rPr>
    </w:lvl>
    <w:lvl w:ilvl="2" w:tplc="04090001">
      <w:start w:val="1"/>
      <w:numFmt w:val="bullet"/>
      <w:lvlText w:val=""/>
      <w:lvlJc w:val="left"/>
      <w:pPr>
        <w:ind w:left="6120" w:hanging="360"/>
      </w:pPr>
      <w:rPr>
        <w:rFonts w:ascii="Symbol" w:hAnsi="Symbol" w:hint="default"/>
      </w:rPr>
    </w:lvl>
    <w:lvl w:ilvl="3" w:tplc="04090001">
      <w:start w:val="1"/>
      <w:numFmt w:val="bullet"/>
      <w:lvlText w:val=""/>
      <w:lvlJc w:val="left"/>
      <w:pPr>
        <w:ind w:left="6840" w:hanging="360"/>
      </w:pPr>
      <w:rPr>
        <w:rFonts w:ascii="Symbol" w:hAnsi="Symbol" w:hint="default"/>
      </w:rPr>
    </w:lvl>
    <w:lvl w:ilvl="4" w:tplc="04090003">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5" w15:restartNumberingAfterBreak="0">
    <w:nsid w:val="14326F60"/>
    <w:multiLevelType w:val="hybridMultilevel"/>
    <w:tmpl w:val="B074E79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8757F53"/>
    <w:multiLevelType w:val="hybridMultilevel"/>
    <w:tmpl w:val="FB822F8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EFA05ED"/>
    <w:multiLevelType w:val="hybridMultilevel"/>
    <w:tmpl w:val="10C4A9AE"/>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3F51FB3"/>
    <w:multiLevelType w:val="hybridMultilevel"/>
    <w:tmpl w:val="8948F6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CB17EF"/>
    <w:multiLevelType w:val="hybridMultilevel"/>
    <w:tmpl w:val="B8FC32A4"/>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34EB48BF"/>
    <w:multiLevelType w:val="hybridMultilevel"/>
    <w:tmpl w:val="04B4BE3A"/>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6E61CD"/>
    <w:multiLevelType w:val="hybridMultilevel"/>
    <w:tmpl w:val="67104BF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530" w:hanging="360"/>
      </w:pPr>
      <w:rPr>
        <w:rFonts w:ascii="Symbol" w:hAnsi="Symbol" w:hint="default"/>
        <w:sz w:val="28"/>
        <w:szCs w:val="28"/>
      </w:rPr>
    </w:lvl>
    <w:lvl w:ilvl="2" w:tplc="04090001">
      <w:start w:val="1"/>
      <w:numFmt w:val="bullet"/>
      <w:lvlText w:val=""/>
      <w:lvlJc w:val="left"/>
      <w:pPr>
        <w:ind w:left="1260" w:hanging="360"/>
      </w:pPr>
      <w:rPr>
        <w:rFonts w:ascii="Symbol" w:hAnsi="Symbol" w:hint="default"/>
        <w:sz w:val="28"/>
        <w:szCs w:val="28"/>
      </w:rPr>
    </w:lvl>
    <w:lvl w:ilvl="3" w:tplc="04090001">
      <w:start w:val="1"/>
      <w:numFmt w:val="bullet"/>
      <w:lvlText w:val=""/>
      <w:lvlJc w:val="left"/>
      <w:pPr>
        <w:ind w:left="225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1">
      <w:start w:val="1"/>
      <w:numFmt w:val="bullet"/>
      <w:lvlText w:val=""/>
      <w:lvlJc w:val="left"/>
      <w:pPr>
        <w:ind w:left="4320" w:hanging="360"/>
      </w:pPr>
      <w:rPr>
        <w:rFonts w:ascii="Symbol" w:hAnsi="Symbol" w:hint="default"/>
      </w:rPr>
    </w:lvl>
    <w:lvl w:ilvl="6" w:tplc="04090001">
      <w:start w:val="1"/>
      <w:numFmt w:val="bullet"/>
      <w:lvlText w:val=""/>
      <w:lvlJc w:val="left"/>
      <w:pPr>
        <w:ind w:left="5040" w:hanging="360"/>
      </w:pPr>
      <w:rPr>
        <w:rFonts w:ascii="Symbol" w:hAnsi="Symbol" w:hint="default"/>
      </w:rPr>
    </w:lvl>
    <w:lvl w:ilvl="7" w:tplc="04090001">
      <w:start w:val="1"/>
      <w:numFmt w:val="bullet"/>
      <w:lvlText w:val=""/>
      <w:lvlJc w:val="left"/>
      <w:pPr>
        <w:ind w:left="5760" w:hanging="360"/>
      </w:pPr>
      <w:rPr>
        <w:rFonts w:ascii="Symbol" w:hAnsi="Symbol"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6A788D"/>
    <w:multiLevelType w:val="hybridMultilevel"/>
    <w:tmpl w:val="4EDCD4AA"/>
    <w:lvl w:ilvl="0" w:tplc="04090003">
      <w:start w:val="1"/>
      <w:numFmt w:val="bullet"/>
      <w:lvlText w:val="o"/>
      <w:lvlJc w:val="left"/>
      <w:pPr>
        <w:ind w:left="3600" w:hanging="360"/>
      </w:pPr>
      <w:rPr>
        <w:rFonts w:ascii="Courier New" w:hAnsi="Courier New" w:cs="Courier New" w:hint="default"/>
      </w:rPr>
    </w:lvl>
    <w:lvl w:ilvl="1" w:tplc="04090003">
      <w:start w:val="1"/>
      <w:numFmt w:val="bullet"/>
      <w:lvlText w:val="o"/>
      <w:lvlJc w:val="left"/>
      <w:pPr>
        <w:ind w:left="369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3" w15:restartNumberingAfterBreak="0">
    <w:nsid w:val="483B493E"/>
    <w:multiLevelType w:val="hybridMultilevel"/>
    <w:tmpl w:val="3DDE01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E10761F"/>
    <w:multiLevelType w:val="hybridMultilevel"/>
    <w:tmpl w:val="94646780"/>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5" w15:restartNumberingAfterBreak="0">
    <w:nsid w:val="51822A34"/>
    <w:multiLevelType w:val="hybridMultilevel"/>
    <w:tmpl w:val="9D16DE2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530" w:hanging="360"/>
      </w:pPr>
      <w:rPr>
        <w:rFonts w:ascii="Symbol" w:hAnsi="Symbol" w:hint="default"/>
        <w:sz w:val="28"/>
        <w:szCs w:val="28"/>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25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1">
      <w:start w:val="1"/>
      <w:numFmt w:val="bullet"/>
      <w:lvlText w:val=""/>
      <w:lvlJc w:val="left"/>
      <w:pPr>
        <w:ind w:left="5760" w:hanging="360"/>
      </w:pPr>
      <w:rPr>
        <w:rFonts w:ascii="Symbol" w:hAnsi="Symbol"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13"/>
  </w:num>
  <w:num w:numId="4">
    <w:abstractNumId w:val="8"/>
  </w:num>
  <w:num w:numId="5">
    <w:abstractNumId w:val="3"/>
  </w:num>
  <w:num w:numId="6">
    <w:abstractNumId w:val="14"/>
  </w:num>
  <w:num w:numId="7">
    <w:abstractNumId w:val="5"/>
  </w:num>
  <w:num w:numId="8">
    <w:abstractNumId w:val="6"/>
  </w:num>
  <w:num w:numId="9">
    <w:abstractNumId w:val="2"/>
  </w:num>
  <w:num w:numId="10">
    <w:abstractNumId w:val="7"/>
  </w:num>
  <w:num w:numId="11">
    <w:abstractNumId w:val="9"/>
  </w:num>
  <w:num w:numId="12">
    <w:abstractNumId w:val="0"/>
  </w:num>
  <w:num w:numId="13">
    <w:abstractNumId w:val="4"/>
  </w:num>
  <w:num w:numId="14">
    <w:abstractNumId w:val="15"/>
  </w:num>
  <w:num w:numId="15">
    <w:abstractNumId w:val="15"/>
  </w:num>
  <w:num w:numId="16">
    <w:abstractNumId w:val="1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0BE"/>
    <w:rsid w:val="00001679"/>
    <w:rsid w:val="000031FB"/>
    <w:rsid w:val="00004D14"/>
    <w:rsid w:val="00004EF3"/>
    <w:rsid w:val="00005197"/>
    <w:rsid w:val="00005906"/>
    <w:rsid w:val="00005F6B"/>
    <w:rsid w:val="00006241"/>
    <w:rsid w:val="00006BE7"/>
    <w:rsid w:val="00006E05"/>
    <w:rsid w:val="00007130"/>
    <w:rsid w:val="00007812"/>
    <w:rsid w:val="00007E67"/>
    <w:rsid w:val="00011596"/>
    <w:rsid w:val="00012482"/>
    <w:rsid w:val="0001358A"/>
    <w:rsid w:val="000136E0"/>
    <w:rsid w:val="00013BA5"/>
    <w:rsid w:val="0001564A"/>
    <w:rsid w:val="00015DF7"/>
    <w:rsid w:val="0001670D"/>
    <w:rsid w:val="0001799E"/>
    <w:rsid w:val="00017B53"/>
    <w:rsid w:val="00021629"/>
    <w:rsid w:val="00021A02"/>
    <w:rsid w:val="00023DF7"/>
    <w:rsid w:val="00025E35"/>
    <w:rsid w:val="00030CEE"/>
    <w:rsid w:val="00030D70"/>
    <w:rsid w:val="00031C8C"/>
    <w:rsid w:val="00032271"/>
    <w:rsid w:val="00032363"/>
    <w:rsid w:val="0003278D"/>
    <w:rsid w:val="00035138"/>
    <w:rsid w:val="00035587"/>
    <w:rsid w:val="00035E0E"/>
    <w:rsid w:val="00036072"/>
    <w:rsid w:val="00036AF2"/>
    <w:rsid w:val="00041037"/>
    <w:rsid w:val="0004150A"/>
    <w:rsid w:val="00041F27"/>
    <w:rsid w:val="00043CA8"/>
    <w:rsid w:val="0004446A"/>
    <w:rsid w:val="00044771"/>
    <w:rsid w:val="00044A3E"/>
    <w:rsid w:val="00044B66"/>
    <w:rsid w:val="000472A6"/>
    <w:rsid w:val="00047475"/>
    <w:rsid w:val="00050D25"/>
    <w:rsid w:val="00052CAC"/>
    <w:rsid w:val="000530CA"/>
    <w:rsid w:val="0005345F"/>
    <w:rsid w:val="00053B1D"/>
    <w:rsid w:val="0005491D"/>
    <w:rsid w:val="00054F18"/>
    <w:rsid w:val="0005555F"/>
    <w:rsid w:val="000555DF"/>
    <w:rsid w:val="0005560C"/>
    <w:rsid w:val="00055683"/>
    <w:rsid w:val="0005570F"/>
    <w:rsid w:val="00055972"/>
    <w:rsid w:val="00055EEA"/>
    <w:rsid w:val="00057505"/>
    <w:rsid w:val="00057673"/>
    <w:rsid w:val="00060883"/>
    <w:rsid w:val="00062A28"/>
    <w:rsid w:val="00062E43"/>
    <w:rsid w:val="0006304F"/>
    <w:rsid w:val="0006410D"/>
    <w:rsid w:val="00064298"/>
    <w:rsid w:val="0006505B"/>
    <w:rsid w:val="000653B4"/>
    <w:rsid w:val="00065DB3"/>
    <w:rsid w:val="00066740"/>
    <w:rsid w:val="000703F1"/>
    <w:rsid w:val="000705E2"/>
    <w:rsid w:val="00070AC8"/>
    <w:rsid w:val="0007104D"/>
    <w:rsid w:val="000714EE"/>
    <w:rsid w:val="00071EA3"/>
    <w:rsid w:val="00071EBA"/>
    <w:rsid w:val="00073474"/>
    <w:rsid w:val="00075250"/>
    <w:rsid w:val="0007609A"/>
    <w:rsid w:val="00076374"/>
    <w:rsid w:val="000768F9"/>
    <w:rsid w:val="00077362"/>
    <w:rsid w:val="0007753C"/>
    <w:rsid w:val="000804F7"/>
    <w:rsid w:val="000811D4"/>
    <w:rsid w:val="00082180"/>
    <w:rsid w:val="00083508"/>
    <w:rsid w:val="0008443D"/>
    <w:rsid w:val="0008466A"/>
    <w:rsid w:val="0008492B"/>
    <w:rsid w:val="0008595E"/>
    <w:rsid w:val="0009058E"/>
    <w:rsid w:val="00090C7D"/>
    <w:rsid w:val="000946DD"/>
    <w:rsid w:val="000947AB"/>
    <w:rsid w:val="00094A9D"/>
    <w:rsid w:val="00094C6E"/>
    <w:rsid w:val="00094EFF"/>
    <w:rsid w:val="00094FA7"/>
    <w:rsid w:val="00094FFF"/>
    <w:rsid w:val="000950EC"/>
    <w:rsid w:val="000962E0"/>
    <w:rsid w:val="000976A1"/>
    <w:rsid w:val="000A50F0"/>
    <w:rsid w:val="000A5BEA"/>
    <w:rsid w:val="000A5F06"/>
    <w:rsid w:val="000A5FFE"/>
    <w:rsid w:val="000A6741"/>
    <w:rsid w:val="000A7CBB"/>
    <w:rsid w:val="000B0773"/>
    <w:rsid w:val="000B0B52"/>
    <w:rsid w:val="000B132D"/>
    <w:rsid w:val="000B18F9"/>
    <w:rsid w:val="000B19D3"/>
    <w:rsid w:val="000B1ACB"/>
    <w:rsid w:val="000B1D59"/>
    <w:rsid w:val="000B2B3B"/>
    <w:rsid w:val="000B2B42"/>
    <w:rsid w:val="000B4F61"/>
    <w:rsid w:val="000B6148"/>
    <w:rsid w:val="000B7392"/>
    <w:rsid w:val="000C2408"/>
    <w:rsid w:val="000C2793"/>
    <w:rsid w:val="000C2A2B"/>
    <w:rsid w:val="000C2CFD"/>
    <w:rsid w:val="000C3A5B"/>
    <w:rsid w:val="000C3F9A"/>
    <w:rsid w:val="000C404E"/>
    <w:rsid w:val="000C4704"/>
    <w:rsid w:val="000C4A77"/>
    <w:rsid w:val="000C669B"/>
    <w:rsid w:val="000C6916"/>
    <w:rsid w:val="000D0A5D"/>
    <w:rsid w:val="000D10F4"/>
    <w:rsid w:val="000D1314"/>
    <w:rsid w:val="000D18BA"/>
    <w:rsid w:val="000D2CE4"/>
    <w:rsid w:val="000D32EF"/>
    <w:rsid w:val="000D36D6"/>
    <w:rsid w:val="000D638C"/>
    <w:rsid w:val="000D6864"/>
    <w:rsid w:val="000D6B1A"/>
    <w:rsid w:val="000D714F"/>
    <w:rsid w:val="000D76D4"/>
    <w:rsid w:val="000D78A2"/>
    <w:rsid w:val="000D79F6"/>
    <w:rsid w:val="000D7E4D"/>
    <w:rsid w:val="000E084C"/>
    <w:rsid w:val="000E1702"/>
    <w:rsid w:val="000E182A"/>
    <w:rsid w:val="000E1FFF"/>
    <w:rsid w:val="000E4754"/>
    <w:rsid w:val="000E498F"/>
    <w:rsid w:val="000E4D7F"/>
    <w:rsid w:val="000E562E"/>
    <w:rsid w:val="000E5D95"/>
    <w:rsid w:val="000E6D8F"/>
    <w:rsid w:val="000E7086"/>
    <w:rsid w:val="000E7300"/>
    <w:rsid w:val="000E7E0E"/>
    <w:rsid w:val="000E7F99"/>
    <w:rsid w:val="000F1380"/>
    <w:rsid w:val="000F159D"/>
    <w:rsid w:val="000F2148"/>
    <w:rsid w:val="000F3EF0"/>
    <w:rsid w:val="000F5872"/>
    <w:rsid w:val="000F6734"/>
    <w:rsid w:val="000F6783"/>
    <w:rsid w:val="000F6A38"/>
    <w:rsid w:val="000F7619"/>
    <w:rsid w:val="000F7E65"/>
    <w:rsid w:val="001014CB"/>
    <w:rsid w:val="00101809"/>
    <w:rsid w:val="0010234F"/>
    <w:rsid w:val="001026FA"/>
    <w:rsid w:val="00104D68"/>
    <w:rsid w:val="00104F6A"/>
    <w:rsid w:val="0010600B"/>
    <w:rsid w:val="00106B78"/>
    <w:rsid w:val="00107043"/>
    <w:rsid w:val="00107624"/>
    <w:rsid w:val="001077A7"/>
    <w:rsid w:val="00112BB3"/>
    <w:rsid w:val="00113C28"/>
    <w:rsid w:val="001140A0"/>
    <w:rsid w:val="001146EB"/>
    <w:rsid w:val="00116045"/>
    <w:rsid w:val="001175C6"/>
    <w:rsid w:val="0011784E"/>
    <w:rsid w:val="0011797E"/>
    <w:rsid w:val="001206A2"/>
    <w:rsid w:val="00120A21"/>
    <w:rsid w:val="00122CAE"/>
    <w:rsid w:val="001231D2"/>
    <w:rsid w:val="0012358A"/>
    <w:rsid w:val="001250A0"/>
    <w:rsid w:val="00125E04"/>
    <w:rsid w:val="001307BD"/>
    <w:rsid w:val="0013103B"/>
    <w:rsid w:val="00131435"/>
    <w:rsid w:val="0013189B"/>
    <w:rsid w:val="001322AA"/>
    <w:rsid w:val="0013403B"/>
    <w:rsid w:val="00134D28"/>
    <w:rsid w:val="00134EB8"/>
    <w:rsid w:val="001371A0"/>
    <w:rsid w:val="00140042"/>
    <w:rsid w:val="0014004C"/>
    <w:rsid w:val="0014037C"/>
    <w:rsid w:val="00140BCF"/>
    <w:rsid w:val="00140F79"/>
    <w:rsid w:val="00141267"/>
    <w:rsid w:val="001416C9"/>
    <w:rsid w:val="0014187D"/>
    <w:rsid w:val="00142159"/>
    <w:rsid w:val="001430CA"/>
    <w:rsid w:val="00146621"/>
    <w:rsid w:val="001468E2"/>
    <w:rsid w:val="00146AC2"/>
    <w:rsid w:val="00146D5F"/>
    <w:rsid w:val="00147298"/>
    <w:rsid w:val="0014759C"/>
    <w:rsid w:val="0015145B"/>
    <w:rsid w:val="00151498"/>
    <w:rsid w:val="00151586"/>
    <w:rsid w:val="00152721"/>
    <w:rsid w:val="0015276D"/>
    <w:rsid w:val="0015352C"/>
    <w:rsid w:val="00153B3D"/>
    <w:rsid w:val="00154D19"/>
    <w:rsid w:val="00157FDD"/>
    <w:rsid w:val="0016002B"/>
    <w:rsid w:val="001603AC"/>
    <w:rsid w:val="001632DD"/>
    <w:rsid w:val="0016466D"/>
    <w:rsid w:val="00165848"/>
    <w:rsid w:val="00165B4C"/>
    <w:rsid w:val="001678C7"/>
    <w:rsid w:val="00170DE1"/>
    <w:rsid w:val="00170E6F"/>
    <w:rsid w:val="00170F02"/>
    <w:rsid w:val="001710BA"/>
    <w:rsid w:val="00171EE8"/>
    <w:rsid w:val="00172841"/>
    <w:rsid w:val="001730D1"/>
    <w:rsid w:val="0017359B"/>
    <w:rsid w:val="00173E47"/>
    <w:rsid w:val="001756D7"/>
    <w:rsid w:val="00176103"/>
    <w:rsid w:val="00177689"/>
    <w:rsid w:val="00180FC8"/>
    <w:rsid w:val="00182D7F"/>
    <w:rsid w:val="00184130"/>
    <w:rsid w:val="00185BB6"/>
    <w:rsid w:val="001866AA"/>
    <w:rsid w:val="00186797"/>
    <w:rsid w:val="0018700B"/>
    <w:rsid w:val="00187AD3"/>
    <w:rsid w:val="00187B84"/>
    <w:rsid w:val="0019090A"/>
    <w:rsid w:val="00190A68"/>
    <w:rsid w:val="00190C53"/>
    <w:rsid w:val="00191356"/>
    <w:rsid w:val="00191CC0"/>
    <w:rsid w:val="00192678"/>
    <w:rsid w:val="0019375F"/>
    <w:rsid w:val="001937F8"/>
    <w:rsid w:val="001938DE"/>
    <w:rsid w:val="001971B4"/>
    <w:rsid w:val="001A0B91"/>
    <w:rsid w:val="001A0D6F"/>
    <w:rsid w:val="001A17B8"/>
    <w:rsid w:val="001A1CB8"/>
    <w:rsid w:val="001A1E82"/>
    <w:rsid w:val="001A20A0"/>
    <w:rsid w:val="001A22F3"/>
    <w:rsid w:val="001A4505"/>
    <w:rsid w:val="001A5077"/>
    <w:rsid w:val="001A579B"/>
    <w:rsid w:val="001A5E17"/>
    <w:rsid w:val="001A60E8"/>
    <w:rsid w:val="001A771A"/>
    <w:rsid w:val="001A7A5B"/>
    <w:rsid w:val="001B0D62"/>
    <w:rsid w:val="001B130F"/>
    <w:rsid w:val="001B2169"/>
    <w:rsid w:val="001B316E"/>
    <w:rsid w:val="001B3936"/>
    <w:rsid w:val="001B523A"/>
    <w:rsid w:val="001B57B3"/>
    <w:rsid w:val="001B7989"/>
    <w:rsid w:val="001C0B03"/>
    <w:rsid w:val="001C223C"/>
    <w:rsid w:val="001C3377"/>
    <w:rsid w:val="001C34E9"/>
    <w:rsid w:val="001C3CB6"/>
    <w:rsid w:val="001C5077"/>
    <w:rsid w:val="001C52CC"/>
    <w:rsid w:val="001C585D"/>
    <w:rsid w:val="001C5D3D"/>
    <w:rsid w:val="001C5FA1"/>
    <w:rsid w:val="001C64FC"/>
    <w:rsid w:val="001C67D5"/>
    <w:rsid w:val="001C6A42"/>
    <w:rsid w:val="001D05D4"/>
    <w:rsid w:val="001D085F"/>
    <w:rsid w:val="001D2F15"/>
    <w:rsid w:val="001D3008"/>
    <w:rsid w:val="001D3220"/>
    <w:rsid w:val="001D369F"/>
    <w:rsid w:val="001D3CE3"/>
    <w:rsid w:val="001D3F49"/>
    <w:rsid w:val="001D4553"/>
    <w:rsid w:val="001D464C"/>
    <w:rsid w:val="001D4825"/>
    <w:rsid w:val="001D584A"/>
    <w:rsid w:val="001D59A7"/>
    <w:rsid w:val="001D720A"/>
    <w:rsid w:val="001D7C4F"/>
    <w:rsid w:val="001D7F4B"/>
    <w:rsid w:val="001E0B15"/>
    <w:rsid w:val="001E3674"/>
    <w:rsid w:val="001E405F"/>
    <w:rsid w:val="001E5975"/>
    <w:rsid w:val="001E59A9"/>
    <w:rsid w:val="001E607F"/>
    <w:rsid w:val="001E68BD"/>
    <w:rsid w:val="001F04F9"/>
    <w:rsid w:val="001F1F93"/>
    <w:rsid w:val="001F220E"/>
    <w:rsid w:val="001F4253"/>
    <w:rsid w:val="001F53C6"/>
    <w:rsid w:val="001F5F48"/>
    <w:rsid w:val="001F61ED"/>
    <w:rsid w:val="001F7412"/>
    <w:rsid w:val="001F7EA2"/>
    <w:rsid w:val="0020018E"/>
    <w:rsid w:val="00200F41"/>
    <w:rsid w:val="00201217"/>
    <w:rsid w:val="00202723"/>
    <w:rsid w:val="00202782"/>
    <w:rsid w:val="00203361"/>
    <w:rsid w:val="0020497E"/>
    <w:rsid w:val="0020593F"/>
    <w:rsid w:val="00207B75"/>
    <w:rsid w:val="00207D34"/>
    <w:rsid w:val="00212E73"/>
    <w:rsid w:val="00213356"/>
    <w:rsid w:val="0021435C"/>
    <w:rsid w:val="002150A3"/>
    <w:rsid w:val="00215631"/>
    <w:rsid w:val="002158B9"/>
    <w:rsid w:val="00215DC8"/>
    <w:rsid w:val="00215F1A"/>
    <w:rsid w:val="00216E66"/>
    <w:rsid w:val="00217A74"/>
    <w:rsid w:val="002200CE"/>
    <w:rsid w:val="0022045B"/>
    <w:rsid w:val="00220F94"/>
    <w:rsid w:val="00220FF4"/>
    <w:rsid w:val="0022251A"/>
    <w:rsid w:val="0022517D"/>
    <w:rsid w:val="00225793"/>
    <w:rsid w:val="002259B2"/>
    <w:rsid w:val="00225BB0"/>
    <w:rsid w:val="00227570"/>
    <w:rsid w:val="00227F7E"/>
    <w:rsid w:val="00233F0A"/>
    <w:rsid w:val="00235575"/>
    <w:rsid w:val="00235916"/>
    <w:rsid w:val="00237710"/>
    <w:rsid w:val="0024079B"/>
    <w:rsid w:val="0024254E"/>
    <w:rsid w:val="00242716"/>
    <w:rsid w:val="00242A83"/>
    <w:rsid w:val="00242C46"/>
    <w:rsid w:val="00242D3C"/>
    <w:rsid w:val="00242FD8"/>
    <w:rsid w:val="00244132"/>
    <w:rsid w:val="0024444F"/>
    <w:rsid w:val="00244588"/>
    <w:rsid w:val="00244A7D"/>
    <w:rsid w:val="002453D7"/>
    <w:rsid w:val="002458A8"/>
    <w:rsid w:val="00245B14"/>
    <w:rsid w:val="002470E7"/>
    <w:rsid w:val="002474A3"/>
    <w:rsid w:val="00247832"/>
    <w:rsid w:val="00250588"/>
    <w:rsid w:val="0025098D"/>
    <w:rsid w:val="00250AC1"/>
    <w:rsid w:val="00250B15"/>
    <w:rsid w:val="00251137"/>
    <w:rsid w:val="002516E4"/>
    <w:rsid w:val="00251E97"/>
    <w:rsid w:val="002521A1"/>
    <w:rsid w:val="0025327E"/>
    <w:rsid w:val="002537B1"/>
    <w:rsid w:val="00254129"/>
    <w:rsid w:val="002552D3"/>
    <w:rsid w:val="002557CC"/>
    <w:rsid w:val="00255DD5"/>
    <w:rsid w:val="00255E95"/>
    <w:rsid w:val="00256088"/>
    <w:rsid w:val="00256712"/>
    <w:rsid w:val="00257BFA"/>
    <w:rsid w:val="0026085E"/>
    <w:rsid w:val="00261686"/>
    <w:rsid w:val="0026265E"/>
    <w:rsid w:val="0026355A"/>
    <w:rsid w:val="00263F6A"/>
    <w:rsid w:val="00271530"/>
    <w:rsid w:val="0027385F"/>
    <w:rsid w:val="00273D5D"/>
    <w:rsid w:val="00273FDE"/>
    <w:rsid w:val="0027597C"/>
    <w:rsid w:val="002764F9"/>
    <w:rsid w:val="00280412"/>
    <w:rsid w:val="00280B28"/>
    <w:rsid w:val="002829FA"/>
    <w:rsid w:val="00285327"/>
    <w:rsid w:val="00287675"/>
    <w:rsid w:val="00287853"/>
    <w:rsid w:val="00287B32"/>
    <w:rsid w:val="0029049F"/>
    <w:rsid w:val="00291264"/>
    <w:rsid w:val="00291F56"/>
    <w:rsid w:val="002927D1"/>
    <w:rsid w:val="00292DB7"/>
    <w:rsid w:val="00294B39"/>
    <w:rsid w:val="002969A2"/>
    <w:rsid w:val="002A0FB0"/>
    <w:rsid w:val="002A1B11"/>
    <w:rsid w:val="002A2D71"/>
    <w:rsid w:val="002A3728"/>
    <w:rsid w:val="002A435E"/>
    <w:rsid w:val="002A43ED"/>
    <w:rsid w:val="002A6F86"/>
    <w:rsid w:val="002A76A8"/>
    <w:rsid w:val="002A7D42"/>
    <w:rsid w:val="002B089E"/>
    <w:rsid w:val="002B104F"/>
    <w:rsid w:val="002B1271"/>
    <w:rsid w:val="002B2131"/>
    <w:rsid w:val="002B3D1A"/>
    <w:rsid w:val="002B46DC"/>
    <w:rsid w:val="002B7777"/>
    <w:rsid w:val="002B7D83"/>
    <w:rsid w:val="002C171F"/>
    <w:rsid w:val="002C1A33"/>
    <w:rsid w:val="002C3BEC"/>
    <w:rsid w:val="002C4097"/>
    <w:rsid w:val="002C4C36"/>
    <w:rsid w:val="002C69D4"/>
    <w:rsid w:val="002D03B0"/>
    <w:rsid w:val="002D0528"/>
    <w:rsid w:val="002D1129"/>
    <w:rsid w:val="002D1A14"/>
    <w:rsid w:val="002D25AC"/>
    <w:rsid w:val="002D4C8D"/>
    <w:rsid w:val="002D620B"/>
    <w:rsid w:val="002D679A"/>
    <w:rsid w:val="002D7109"/>
    <w:rsid w:val="002D7E38"/>
    <w:rsid w:val="002E01E6"/>
    <w:rsid w:val="002E05BC"/>
    <w:rsid w:val="002E09CF"/>
    <w:rsid w:val="002E0D2F"/>
    <w:rsid w:val="002E0D8F"/>
    <w:rsid w:val="002E2481"/>
    <w:rsid w:val="002E3E6C"/>
    <w:rsid w:val="002E4C05"/>
    <w:rsid w:val="002E6B12"/>
    <w:rsid w:val="002F1389"/>
    <w:rsid w:val="002F21D5"/>
    <w:rsid w:val="002F23FC"/>
    <w:rsid w:val="002F32CE"/>
    <w:rsid w:val="002F3F37"/>
    <w:rsid w:val="002F472C"/>
    <w:rsid w:val="002F474B"/>
    <w:rsid w:val="002F49FA"/>
    <w:rsid w:val="002F53DB"/>
    <w:rsid w:val="002F553F"/>
    <w:rsid w:val="002F5BC2"/>
    <w:rsid w:val="002F5FBB"/>
    <w:rsid w:val="002F65EF"/>
    <w:rsid w:val="002F6BE5"/>
    <w:rsid w:val="002F6CFD"/>
    <w:rsid w:val="002F75D0"/>
    <w:rsid w:val="0030033C"/>
    <w:rsid w:val="0030158D"/>
    <w:rsid w:val="003018FC"/>
    <w:rsid w:val="0030200E"/>
    <w:rsid w:val="0030279C"/>
    <w:rsid w:val="003036AC"/>
    <w:rsid w:val="0030380E"/>
    <w:rsid w:val="00304500"/>
    <w:rsid w:val="003046C6"/>
    <w:rsid w:val="00305DF4"/>
    <w:rsid w:val="003077C4"/>
    <w:rsid w:val="00310586"/>
    <w:rsid w:val="003108DC"/>
    <w:rsid w:val="00311764"/>
    <w:rsid w:val="0031277F"/>
    <w:rsid w:val="00312802"/>
    <w:rsid w:val="00312B0E"/>
    <w:rsid w:val="00313C42"/>
    <w:rsid w:val="003151EB"/>
    <w:rsid w:val="003165A7"/>
    <w:rsid w:val="003200A5"/>
    <w:rsid w:val="00321560"/>
    <w:rsid w:val="00321A75"/>
    <w:rsid w:val="003227B0"/>
    <w:rsid w:val="00322A83"/>
    <w:rsid w:val="00325A82"/>
    <w:rsid w:val="00326B1D"/>
    <w:rsid w:val="003279ED"/>
    <w:rsid w:val="00327EBD"/>
    <w:rsid w:val="00327F98"/>
    <w:rsid w:val="003308EF"/>
    <w:rsid w:val="0033182F"/>
    <w:rsid w:val="00332561"/>
    <w:rsid w:val="00333164"/>
    <w:rsid w:val="00333300"/>
    <w:rsid w:val="0033367B"/>
    <w:rsid w:val="00333EF7"/>
    <w:rsid w:val="00333F78"/>
    <w:rsid w:val="0033478D"/>
    <w:rsid w:val="00335442"/>
    <w:rsid w:val="003357BB"/>
    <w:rsid w:val="00337BF4"/>
    <w:rsid w:val="00340C5E"/>
    <w:rsid w:val="00340CCD"/>
    <w:rsid w:val="003411F8"/>
    <w:rsid w:val="00341846"/>
    <w:rsid w:val="00343604"/>
    <w:rsid w:val="0034371F"/>
    <w:rsid w:val="00343FE2"/>
    <w:rsid w:val="00344E61"/>
    <w:rsid w:val="00346F28"/>
    <w:rsid w:val="003472E9"/>
    <w:rsid w:val="00347F91"/>
    <w:rsid w:val="00350DE9"/>
    <w:rsid w:val="00351EE6"/>
    <w:rsid w:val="00352A22"/>
    <w:rsid w:val="00352EC1"/>
    <w:rsid w:val="00353281"/>
    <w:rsid w:val="00353379"/>
    <w:rsid w:val="00354246"/>
    <w:rsid w:val="00354423"/>
    <w:rsid w:val="00354652"/>
    <w:rsid w:val="00354BB3"/>
    <w:rsid w:val="0035532A"/>
    <w:rsid w:val="0035622C"/>
    <w:rsid w:val="00356C78"/>
    <w:rsid w:val="00356FBF"/>
    <w:rsid w:val="00362014"/>
    <w:rsid w:val="003630DF"/>
    <w:rsid w:val="00364BFE"/>
    <w:rsid w:val="00366156"/>
    <w:rsid w:val="00367BFA"/>
    <w:rsid w:val="00370977"/>
    <w:rsid w:val="00371947"/>
    <w:rsid w:val="00371E42"/>
    <w:rsid w:val="00374C9B"/>
    <w:rsid w:val="00374D98"/>
    <w:rsid w:val="003758B1"/>
    <w:rsid w:val="0037640C"/>
    <w:rsid w:val="0038061B"/>
    <w:rsid w:val="00380822"/>
    <w:rsid w:val="003814D7"/>
    <w:rsid w:val="003819C9"/>
    <w:rsid w:val="00382335"/>
    <w:rsid w:val="00382E50"/>
    <w:rsid w:val="00383774"/>
    <w:rsid w:val="0038438A"/>
    <w:rsid w:val="0038442F"/>
    <w:rsid w:val="0038626E"/>
    <w:rsid w:val="003867B6"/>
    <w:rsid w:val="003872F4"/>
    <w:rsid w:val="00387F25"/>
    <w:rsid w:val="00390178"/>
    <w:rsid w:val="00394F05"/>
    <w:rsid w:val="003962D9"/>
    <w:rsid w:val="00396D44"/>
    <w:rsid w:val="00397A39"/>
    <w:rsid w:val="003A1AB8"/>
    <w:rsid w:val="003A1AF1"/>
    <w:rsid w:val="003A268E"/>
    <w:rsid w:val="003A3559"/>
    <w:rsid w:val="003A379B"/>
    <w:rsid w:val="003A3CE3"/>
    <w:rsid w:val="003A40FC"/>
    <w:rsid w:val="003A4C72"/>
    <w:rsid w:val="003A5271"/>
    <w:rsid w:val="003A5379"/>
    <w:rsid w:val="003A557E"/>
    <w:rsid w:val="003A7732"/>
    <w:rsid w:val="003A790A"/>
    <w:rsid w:val="003A7C4D"/>
    <w:rsid w:val="003B0D67"/>
    <w:rsid w:val="003B14C0"/>
    <w:rsid w:val="003B1B95"/>
    <w:rsid w:val="003B2BCB"/>
    <w:rsid w:val="003B2E8E"/>
    <w:rsid w:val="003B2FE5"/>
    <w:rsid w:val="003B36CD"/>
    <w:rsid w:val="003B40E6"/>
    <w:rsid w:val="003B48B3"/>
    <w:rsid w:val="003B4B50"/>
    <w:rsid w:val="003B5DE9"/>
    <w:rsid w:val="003B626E"/>
    <w:rsid w:val="003B627E"/>
    <w:rsid w:val="003B6528"/>
    <w:rsid w:val="003C0B00"/>
    <w:rsid w:val="003C337F"/>
    <w:rsid w:val="003C3870"/>
    <w:rsid w:val="003C4C90"/>
    <w:rsid w:val="003C509B"/>
    <w:rsid w:val="003C55B8"/>
    <w:rsid w:val="003C6ECE"/>
    <w:rsid w:val="003C780A"/>
    <w:rsid w:val="003D1740"/>
    <w:rsid w:val="003D2363"/>
    <w:rsid w:val="003D350B"/>
    <w:rsid w:val="003D3B77"/>
    <w:rsid w:val="003D4DF9"/>
    <w:rsid w:val="003D6E83"/>
    <w:rsid w:val="003D6FC5"/>
    <w:rsid w:val="003D701C"/>
    <w:rsid w:val="003E0053"/>
    <w:rsid w:val="003E0A67"/>
    <w:rsid w:val="003E0B04"/>
    <w:rsid w:val="003E3883"/>
    <w:rsid w:val="003E4113"/>
    <w:rsid w:val="003E5155"/>
    <w:rsid w:val="003E5842"/>
    <w:rsid w:val="003E7BCF"/>
    <w:rsid w:val="003F2628"/>
    <w:rsid w:val="003F44B5"/>
    <w:rsid w:val="003F5D4B"/>
    <w:rsid w:val="003F5F85"/>
    <w:rsid w:val="003F61A2"/>
    <w:rsid w:val="0040105F"/>
    <w:rsid w:val="00404127"/>
    <w:rsid w:val="004049DE"/>
    <w:rsid w:val="004057CA"/>
    <w:rsid w:val="0040695B"/>
    <w:rsid w:val="00406A34"/>
    <w:rsid w:val="004075E7"/>
    <w:rsid w:val="00407ECB"/>
    <w:rsid w:val="00407FD6"/>
    <w:rsid w:val="004135BD"/>
    <w:rsid w:val="00415E63"/>
    <w:rsid w:val="00416DB3"/>
    <w:rsid w:val="00420295"/>
    <w:rsid w:val="00420CC0"/>
    <w:rsid w:val="004213AC"/>
    <w:rsid w:val="00421913"/>
    <w:rsid w:val="00424A9E"/>
    <w:rsid w:val="00425283"/>
    <w:rsid w:val="004254F6"/>
    <w:rsid w:val="00425D79"/>
    <w:rsid w:val="0042677C"/>
    <w:rsid w:val="00427DD0"/>
    <w:rsid w:val="00430F25"/>
    <w:rsid w:val="004310B4"/>
    <w:rsid w:val="0043156A"/>
    <w:rsid w:val="00431A8D"/>
    <w:rsid w:val="00431E47"/>
    <w:rsid w:val="004327FC"/>
    <w:rsid w:val="00432BFD"/>
    <w:rsid w:val="00434E98"/>
    <w:rsid w:val="004355EF"/>
    <w:rsid w:val="00435DDA"/>
    <w:rsid w:val="00435EA2"/>
    <w:rsid w:val="0043677B"/>
    <w:rsid w:val="0043690C"/>
    <w:rsid w:val="004372D2"/>
    <w:rsid w:val="00437FF5"/>
    <w:rsid w:val="00441560"/>
    <w:rsid w:val="00442104"/>
    <w:rsid w:val="00442517"/>
    <w:rsid w:val="004447D3"/>
    <w:rsid w:val="0044480F"/>
    <w:rsid w:val="00446865"/>
    <w:rsid w:val="00447251"/>
    <w:rsid w:val="00450BEF"/>
    <w:rsid w:val="004515AA"/>
    <w:rsid w:val="00452E47"/>
    <w:rsid w:val="0045365E"/>
    <w:rsid w:val="00453D77"/>
    <w:rsid w:val="004547F1"/>
    <w:rsid w:val="004569A6"/>
    <w:rsid w:val="004570B3"/>
    <w:rsid w:val="00457747"/>
    <w:rsid w:val="00460ADD"/>
    <w:rsid w:val="0046167E"/>
    <w:rsid w:val="00461910"/>
    <w:rsid w:val="00462C21"/>
    <w:rsid w:val="004634BF"/>
    <w:rsid w:val="004643A4"/>
    <w:rsid w:val="00464557"/>
    <w:rsid w:val="00464663"/>
    <w:rsid w:val="0046476B"/>
    <w:rsid w:val="004648C1"/>
    <w:rsid w:val="00464F2D"/>
    <w:rsid w:val="00465813"/>
    <w:rsid w:val="00466226"/>
    <w:rsid w:val="00466B2A"/>
    <w:rsid w:val="004700F3"/>
    <w:rsid w:val="00470271"/>
    <w:rsid w:val="0047085E"/>
    <w:rsid w:val="00470BAC"/>
    <w:rsid w:val="00472499"/>
    <w:rsid w:val="004726E8"/>
    <w:rsid w:val="00472AB0"/>
    <w:rsid w:val="004751C7"/>
    <w:rsid w:val="00475569"/>
    <w:rsid w:val="004763DD"/>
    <w:rsid w:val="00476503"/>
    <w:rsid w:val="00477522"/>
    <w:rsid w:val="00477D7F"/>
    <w:rsid w:val="00480DBC"/>
    <w:rsid w:val="004815F4"/>
    <w:rsid w:val="004816DC"/>
    <w:rsid w:val="00481FE8"/>
    <w:rsid w:val="004839EB"/>
    <w:rsid w:val="0048608E"/>
    <w:rsid w:val="0048797A"/>
    <w:rsid w:val="00490733"/>
    <w:rsid w:val="0049316A"/>
    <w:rsid w:val="0049345C"/>
    <w:rsid w:val="00493739"/>
    <w:rsid w:val="00494C16"/>
    <w:rsid w:val="004952F5"/>
    <w:rsid w:val="00495CDB"/>
    <w:rsid w:val="00496338"/>
    <w:rsid w:val="00497970"/>
    <w:rsid w:val="00497A21"/>
    <w:rsid w:val="004A0D27"/>
    <w:rsid w:val="004A184D"/>
    <w:rsid w:val="004A1A90"/>
    <w:rsid w:val="004A1B3E"/>
    <w:rsid w:val="004A1F23"/>
    <w:rsid w:val="004A2373"/>
    <w:rsid w:val="004A2874"/>
    <w:rsid w:val="004A3B8E"/>
    <w:rsid w:val="004A4DF2"/>
    <w:rsid w:val="004A5482"/>
    <w:rsid w:val="004A642A"/>
    <w:rsid w:val="004A6564"/>
    <w:rsid w:val="004A6686"/>
    <w:rsid w:val="004A6BF4"/>
    <w:rsid w:val="004B0C06"/>
    <w:rsid w:val="004B0D39"/>
    <w:rsid w:val="004B1A51"/>
    <w:rsid w:val="004B3BCB"/>
    <w:rsid w:val="004B516C"/>
    <w:rsid w:val="004B5A7A"/>
    <w:rsid w:val="004B5C4A"/>
    <w:rsid w:val="004B69A8"/>
    <w:rsid w:val="004B73CD"/>
    <w:rsid w:val="004B7DC3"/>
    <w:rsid w:val="004C0975"/>
    <w:rsid w:val="004C0E82"/>
    <w:rsid w:val="004C0EDB"/>
    <w:rsid w:val="004C2E99"/>
    <w:rsid w:val="004C3342"/>
    <w:rsid w:val="004C3B39"/>
    <w:rsid w:val="004C3C35"/>
    <w:rsid w:val="004C4476"/>
    <w:rsid w:val="004C5255"/>
    <w:rsid w:val="004C5263"/>
    <w:rsid w:val="004C53EE"/>
    <w:rsid w:val="004C56A6"/>
    <w:rsid w:val="004C6C50"/>
    <w:rsid w:val="004D114C"/>
    <w:rsid w:val="004D1D9E"/>
    <w:rsid w:val="004D1F6C"/>
    <w:rsid w:val="004D2CF3"/>
    <w:rsid w:val="004D3592"/>
    <w:rsid w:val="004D359D"/>
    <w:rsid w:val="004D3BDB"/>
    <w:rsid w:val="004D448B"/>
    <w:rsid w:val="004D4592"/>
    <w:rsid w:val="004D5C60"/>
    <w:rsid w:val="004D680B"/>
    <w:rsid w:val="004D6F09"/>
    <w:rsid w:val="004D7040"/>
    <w:rsid w:val="004D75CC"/>
    <w:rsid w:val="004D7BF0"/>
    <w:rsid w:val="004E1025"/>
    <w:rsid w:val="004E3B04"/>
    <w:rsid w:val="004E451D"/>
    <w:rsid w:val="004E486F"/>
    <w:rsid w:val="004E5BFF"/>
    <w:rsid w:val="004E7109"/>
    <w:rsid w:val="004E7CAE"/>
    <w:rsid w:val="004F0238"/>
    <w:rsid w:val="004F02A6"/>
    <w:rsid w:val="004F155A"/>
    <w:rsid w:val="004F170B"/>
    <w:rsid w:val="004F1B23"/>
    <w:rsid w:val="004F1F6E"/>
    <w:rsid w:val="004F2134"/>
    <w:rsid w:val="004F3ABC"/>
    <w:rsid w:val="004F3CB4"/>
    <w:rsid w:val="004F5351"/>
    <w:rsid w:val="004F551D"/>
    <w:rsid w:val="004F6117"/>
    <w:rsid w:val="004F663C"/>
    <w:rsid w:val="00501121"/>
    <w:rsid w:val="00501313"/>
    <w:rsid w:val="005018CD"/>
    <w:rsid w:val="0050219D"/>
    <w:rsid w:val="005039E2"/>
    <w:rsid w:val="00503DCD"/>
    <w:rsid w:val="00504132"/>
    <w:rsid w:val="00504528"/>
    <w:rsid w:val="00505EB0"/>
    <w:rsid w:val="00506C20"/>
    <w:rsid w:val="00506EE8"/>
    <w:rsid w:val="0051029B"/>
    <w:rsid w:val="00510F5E"/>
    <w:rsid w:val="00511E1D"/>
    <w:rsid w:val="00512B7E"/>
    <w:rsid w:val="00513E01"/>
    <w:rsid w:val="00514727"/>
    <w:rsid w:val="00514EA4"/>
    <w:rsid w:val="0051518C"/>
    <w:rsid w:val="00515BD7"/>
    <w:rsid w:val="00516363"/>
    <w:rsid w:val="00516799"/>
    <w:rsid w:val="005204CB"/>
    <w:rsid w:val="00521234"/>
    <w:rsid w:val="005218CD"/>
    <w:rsid w:val="00521D01"/>
    <w:rsid w:val="00521F3D"/>
    <w:rsid w:val="00522500"/>
    <w:rsid w:val="005229E6"/>
    <w:rsid w:val="00523643"/>
    <w:rsid w:val="0052368D"/>
    <w:rsid w:val="005236A1"/>
    <w:rsid w:val="00523BA5"/>
    <w:rsid w:val="00523CB6"/>
    <w:rsid w:val="00524BD0"/>
    <w:rsid w:val="00524F79"/>
    <w:rsid w:val="00526C8C"/>
    <w:rsid w:val="00526F2F"/>
    <w:rsid w:val="0052731F"/>
    <w:rsid w:val="00530215"/>
    <w:rsid w:val="00530905"/>
    <w:rsid w:val="00530C98"/>
    <w:rsid w:val="00532A21"/>
    <w:rsid w:val="00532DF3"/>
    <w:rsid w:val="005348E1"/>
    <w:rsid w:val="00535FA8"/>
    <w:rsid w:val="00537A1A"/>
    <w:rsid w:val="00537BEC"/>
    <w:rsid w:val="00541F56"/>
    <w:rsid w:val="00542710"/>
    <w:rsid w:val="005427A0"/>
    <w:rsid w:val="00544FF1"/>
    <w:rsid w:val="0054738A"/>
    <w:rsid w:val="00547E56"/>
    <w:rsid w:val="00552426"/>
    <w:rsid w:val="00552DDB"/>
    <w:rsid w:val="00553308"/>
    <w:rsid w:val="005533FD"/>
    <w:rsid w:val="005536D0"/>
    <w:rsid w:val="00556AB8"/>
    <w:rsid w:val="00557349"/>
    <w:rsid w:val="0055748B"/>
    <w:rsid w:val="00557A23"/>
    <w:rsid w:val="00557D99"/>
    <w:rsid w:val="00560D0E"/>
    <w:rsid w:val="005616B8"/>
    <w:rsid w:val="00562449"/>
    <w:rsid w:val="0056453F"/>
    <w:rsid w:val="00564A17"/>
    <w:rsid w:val="00564BDF"/>
    <w:rsid w:val="00565076"/>
    <w:rsid w:val="00565689"/>
    <w:rsid w:val="0056698B"/>
    <w:rsid w:val="00566A28"/>
    <w:rsid w:val="005675C7"/>
    <w:rsid w:val="005678A7"/>
    <w:rsid w:val="00567E7F"/>
    <w:rsid w:val="00570030"/>
    <w:rsid w:val="005715BD"/>
    <w:rsid w:val="005717E2"/>
    <w:rsid w:val="00572397"/>
    <w:rsid w:val="0057326D"/>
    <w:rsid w:val="0057355D"/>
    <w:rsid w:val="005740A7"/>
    <w:rsid w:val="005744F9"/>
    <w:rsid w:val="00574765"/>
    <w:rsid w:val="00575374"/>
    <w:rsid w:val="005765A8"/>
    <w:rsid w:val="0057694F"/>
    <w:rsid w:val="00576DED"/>
    <w:rsid w:val="00576EC6"/>
    <w:rsid w:val="005777CD"/>
    <w:rsid w:val="00577B46"/>
    <w:rsid w:val="00581841"/>
    <w:rsid w:val="005831BA"/>
    <w:rsid w:val="00584961"/>
    <w:rsid w:val="00584E8C"/>
    <w:rsid w:val="00585FE4"/>
    <w:rsid w:val="005868D2"/>
    <w:rsid w:val="00587852"/>
    <w:rsid w:val="0059039E"/>
    <w:rsid w:val="00590AD7"/>
    <w:rsid w:val="00591092"/>
    <w:rsid w:val="0059128B"/>
    <w:rsid w:val="00591F07"/>
    <w:rsid w:val="00595222"/>
    <w:rsid w:val="005952D4"/>
    <w:rsid w:val="0059537C"/>
    <w:rsid w:val="00595F51"/>
    <w:rsid w:val="005A07BC"/>
    <w:rsid w:val="005A113E"/>
    <w:rsid w:val="005A29B8"/>
    <w:rsid w:val="005A3258"/>
    <w:rsid w:val="005A33A8"/>
    <w:rsid w:val="005A3887"/>
    <w:rsid w:val="005A555E"/>
    <w:rsid w:val="005A73F3"/>
    <w:rsid w:val="005A7FC3"/>
    <w:rsid w:val="005B13A4"/>
    <w:rsid w:val="005B1BC2"/>
    <w:rsid w:val="005B305F"/>
    <w:rsid w:val="005B550F"/>
    <w:rsid w:val="005B5AFD"/>
    <w:rsid w:val="005B5BAA"/>
    <w:rsid w:val="005B6667"/>
    <w:rsid w:val="005B67FA"/>
    <w:rsid w:val="005B6E1C"/>
    <w:rsid w:val="005B6F71"/>
    <w:rsid w:val="005B714B"/>
    <w:rsid w:val="005B76DB"/>
    <w:rsid w:val="005B7FF2"/>
    <w:rsid w:val="005C1418"/>
    <w:rsid w:val="005C28B8"/>
    <w:rsid w:val="005C4122"/>
    <w:rsid w:val="005C4BC1"/>
    <w:rsid w:val="005C73FE"/>
    <w:rsid w:val="005C74FF"/>
    <w:rsid w:val="005D04C4"/>
    <w:rsid w:val="005D1287"/>
    <w:rsid w:val="005D1982"/>
    <w:rsid w:val="005D1C89"/>
    <w:rsid w:val="005D1FCE"/>
    <w:rsid w:val="005D3F3A"/>
    <w:rsid w:val="005D4202"/>
    <w:rsid w:val="005D53AD"/>
    <w:rsid w:val="005D591B"/>
    <w:rsid w:val="005D6AF1"/>
    <w:rsid w:val="005E0E54"/>
    <w:rsid w:val="005E1B5A"/>
    <w:rsid w:val="005E39E2"/>
    <w:rsid w:val="005E44A7"/>
    <w:rsid w:val="005E4F03"/>
    <w:rsid w:val="005E6584"/>
    <w:rsid w:val="005E67EC"/>
    <w:rsid w:val="005E69A7"/>
    <w:rsid w:val="005E7633"/>
    <w:rsid w:val="005F0BA3"/>
    <w:rsid w:val="005F2B3F"/>
    <w:rsid w:val="005F2B9D"/>
    <w:rsid w:val="005F3167"/>
    <w:rsid w:val="005F3346"/>
    <w:rsid w:val="005F489C"/>
    <w:rsid w:val="005F4EE3"/>
    <w:rsid w:val="005F50B5"/>
    <w:rsid w:val="005F5C47"/>
    <w:rsid w:val="005F64E9"/>
    <w:rsid w:val="005F68FD"/>
    <w:rsid w:val="00600078"/>
    <w:rsid w:val="00600241"/>
    <w:rsid w:val="0060047A"/>
    <w:rsid w:val="00600FC8"/>
    <w:rsid w:val="00601DD4"/>
    <w:rsid w:val="00603DAA"/>
    <w:rsid w:val="00605620"/>
    <w:rsid w:val="006072AE"/>
    <w:rsid w:val="006076F6"/>
    <w:rsid w:val="00610768"/>
    <w:rsid w:val="00610DCF"/>
    <w:rsid w:val="00610DF4"/>
    <w:rsid w:val="0061170E"/>
    <w:rsid w:val="00611AFF"/>
    <w:rsid w:val="00611B33"/>
    <w:rsid w:val="006122F4"/>
    <w:rsid w:val="00613950"/>
    <w:rsid w:val="006150E5"/>
    <w:rsid w:val="00616FAB"/>
    <w:rsid w:val="00617A75"/>
    <w:rsid w:val="006212B8"/>
    <w:rsid w:val="00621E37"/>
    <w:rsid w:val="006228A4"/>
    <w:rsid w:val="00623D8A"/>
    <w:rsid w:val="00624558"/>
    <w:rsid w:val="00625DD1"/>
    <w:rsid w:val="00626020"/>
    <w:rsid w:val="00626406"/>
    <w:rsid w:val="0062642B"/>
    <w:rsid w:val="00626EB3"/>
    <w:rsid w:val="00627777"/>
    <w:rsid w:val="006310F8"/>
    <w:rsid w:val="00631B46"/>
    <w:rsid w:val="00632518"/>
    <w:rsid w:val="006334A1"/>
    <w:rsid w:val="00634BB9"/>
    <w:rsid w:val="00637645"/>
    <w:rsid w:val="00637B74"/>
    <w:rsid w:val="00641815"/>
    <w:rsid w:val="006425B9"/>
    <w:rsid w:val="00642840"/>
    <w:rsid w:val="00642FFA"/>
    <w:rsid w:val="006449BE"/>
    <w:rsid w:val="00644C5A"/>
    <w:rsid w:val="00645151"/>
    <w:rsid w:val="00647088"/>
    <w:rsid w:val="00647938"/>
    <w:rsid w:val="006507CB"/>
    <w:rsid w:val="0065186A"/>
    <w:rsid w:val="0065296A"/>
    <w:rsid w:val="00652D15"/>
    <w:rsid w:val="006533DF"/>
    <w:rsid w:val="006543D5"/>
    <w:rsid w:val="00655166"/>
    <w:rsid w:val="006552D6"/>
    <w:rsid w:val="006555FE"/>
    <w:rsid w:val="00655911"/>
    <w:rsid w:val="0065640B"/>
    <w:rsid w:val="00657865"/>
    <w:rsid w:val="0065795C"/>
    <w:rsid w:val="00657C91"/>
    <w:rsid w:val="0066248F"/>
    <w:rsid w:val="00662990"/>
    <w:rsid w:val="00664D20"/>
    <w:rsid w:val="00665E5A"/>
    <w:rsid w:val="00666EC4"/>
    <w:rsid w:val="006710C2"/>
    <w:rsid w:val="0067323B"/>
    <w:rsid w:val="00673D66"/>
    <w:rsid w:val="00673FFD"/>
    <w:rsid w:val="00674026"/>
    <w:rsid w:val="00674D0B"/>
    <w:rsid w:val="00676936"/>
    <w:rsid w:val="0068052F"/>
    <w:rsid w:val="00680E76"/>
    <w:rsid w:val="00681176"/>
    <w:rsid w:val="0068135C"/>
    <w:rsid w:val="00684DC9"/>
    <w:rsid w:val="00685532"/>
    <w:rsid w:val="006856F7"/>
    <w:rsid w:val="00686443"/>
    <w:rsid w:val="0068771F"/>
    <w:rsid w:val="006878FF"/>
    <w:rsid w:val="00687EFB"/>
    <w:rsid w:val="006932C9"/>
    <w:rsid w:val="00693635"/>
    <w:rsid w:val="006A07FB"/>
    <w:rsid w:val="006A086D"/>
    <w:rsid w:val="006A16DD"/>
    <w:rsid w:val="006A1B1E"/>
    <w:rsid w:val="006A2396"/>
    <w:rsid w:val="006A3363"/>
    <w:rsid w:val="006A6A0E"/>
    <w:rsid w:val="006A7890"/>
    <w:rsid w:val="006B00E6"/>
    <w:rsid w:val="006B14A9"/>
    <w:rsid w:val="006B29A6"/>
    <w:rsid w:val="006B6AF0"/>
    <w:rsid w:val="006B6FBE"/>
    <w:rsid w:val="006C0A64"/>
    <w:rsid w:val="006C0D1C"/>
    <w:rsid w:val="006C0D2F"/>
    <w:rsid w:val="006C31B8"/>
    <w:rsid w:val="006C66A0"/>
    <w:rsid w:val="006C6832"/>
    <w:rsid w:val="006C68C0"/>
    <w:rsid w:val="006C7401"/>
    <w:rsid w:val="006D0A63"/>
    <w:rsid w:val="006D16C3"/>
    <w:rsid w:val="006D1F51"/>
    <w:rsid w:val="006D3A7D"/>
    <w:rsid w:val="006D3E95"/>
    <w:rsid w:val="006D3E97"/>
    <w:rsid w:val="006D401E"/>
    <w:rsid w:val="006D42ED"/>
    <w:rsid w:val="006D52C8"/>
    <w:rsid w:val="006D7764"/>
    <w:rsid w:val="006E076F"/>
    <w:rsid w:val="006E103B"/>
    <w:rsid w:val="006E15C5"/>
    <w:rsid w:val="006E161E"/>
    <w:rsid w:val="006E1D85"/>
    <w:rsid w:val="006E42BF"/>
    <w:rsid w:val="006E44F2"/>
    <w:rsid w:val="006E5E4F"/>
    <w:rsid w:val="006E74E6"/>
    <w:rsid w:val="006E7832"/>
    <w:rsid w:val="006F0873"/>
    <w:rsid w:val="006F0A41"/>
    <w:rsid w:val="006F13B6"/>
    <w:rsid w:val="006F24C7"/>
    <w:rsid w:val="006F271A"/>
    <w:rsid w:val="006F2BD9"/>
    <w:rsid w:val="006F304D"/>
    <w:rsid w:val="006F416F"/>
    <w:rsid w:val="006F528E"/>
    <w:rsid w:val="006F54FD"/>
    <w:rsid w:val="006F5A2B"/>
    <w:rsid w:val="006F5F87"/>
    <w:rsid w:val="006F7DAD"/>
    <w:rsid w:val="007008E2"/>
    <w:rsid w:val="00700E1A"/>
    <w:rsid w:val="007017F3"/>
    <w:rsid w:val="00701EFE"/>
    <w:rsid w:val="00703464"/>
    <w:rsid w:val="00703664"/>
    <w:rsid w:val="0070395C"/>
    <w:rsid w:val="00703D36"/>
    <w:rsid w:val="007043D9"/>
    <w:rsid w:val="007045D5"/>
    <w:rsid w:val="007054D6"/>
    <w:rsid w:val="007062FE"/>
    <w:rsid w:val="00710632"/>
    <w:rsid w:val="00710F83"/>
    <w:rsid w:val="007124AC"/>
    <w:rsid w:val="00712EBC"/>
    <w:rsid w:val="007138D2"/>
    <w:rsid w:val="00713B89"/>
    <w:rsid w:val="007140CB"/>
    <w:rsid w:val="007149C9"/>
    <w:rsid w:val="00715FD7"/>
    <w:rsid w:val="0071732B"/>
    <w:rsid w:val="00720113"/>
    <w:rsid w:val="007203D0"/>
    <w:rsid w:val="007216F7"/>
    <w:rsid w:val="00721933"/>
    <w:rsid w:val="00723FBD"/>
    <w:rsid w:val="007240D7"/>
    <w:rsid w:val="0072532D"/>
    <w:rsid w:val="00725723"/>
    <w:rsid w:val="00725C44"/>
    <w:rsid w:val="00727E04"/>
    <w:rsid w:val="00730064"/>
    <w:rsid w:val="0073085F"/>
    <w:rsid w:val="00730DCE"/>
    <w:rsid w:val="00731400"/>
    <w:rsid w:val="00732F97"/>
    <w:rsid w:val="00734E73"/>
    <w:rsid w:val="007350F3"/>
    <w:rsid w:val="007362CC"/>
    <w:rsid w:val="0073799A"/>
    <w:rsid w:val="00740AAC"/>
    <w:rsid w:val="0074143E"/>
    <w:rsid w:val="0074174C"/>
    <w:rsid w:val="007417D0"/>
    <w:rsid w:val="00742673"/>
    <w:rsid w:val="00744593"/>
    <w:rsid w:val="007451F8"/>
    <w:rsid w:val="00745C2D"/>
    <w:rsid w:val="00746272"/>
    <w:rsid w:val="007473A8"/>
    <w:rsid w:val="0074799A"/>
    <w:rsid w:val="00747AF6"/>
    <w:rsid w:val="00747DB5"/>
    <w:rsid w:val="00752EDB"/>
    <w:rsid w:val="00753465"/>
    <w:rsid w:val="007539E8"/>
    <w:rsid w:val="00753EC3"/>
    <w:rsid w:val="0075423E"/>
    <w:rsid w:val="00754308"/>
    <w:rsid w:val="00754B16"/>
    <w:rsid w:val="00754E8D"/>
    <w:rsid w:val="007567D8"/>
    <w:rsid w:val="00757AC2"/>
    <w:rsid w:val="00761500"/>
    <w:rsid w:val="00761654"/>
    <w:rsid w:val="00763E33"/>
    <w:rsid w:val="00764A5F"/>
    <w:rsid w:val="007653DE"/>
    <w:rsid w:val="00766D45"/>
    <w:rsid w:val="00767236"/>
    <w:rsid w:val="00767D57"/>
    <w:rsid w:val="00771310"/>
    <w:rsid w:val="00771776"/>
    <w:rsid w:val="007723BD"/>
    <w:rsid w:val="007724B7"/>
    <w:rsid w:val="007748A3"/>
    <w:rsid w:val="0077522B"/>
    <w:rsid w:val="0077618E"/>
    <w:rsid w:val="00776E30"/>
    <w:rsid w:val="00781D97"/>
    <w:rsid w:val="007822CF"/>
    <w:rsid w:val="00783490"/>
    <w:rsid w:val="00783A5E"/>
    <w:rsid w:val="007842FC"/>
    <w:rsid w:val="00784D37"/>
    <w:rsid w:val="00784E77"/>
    <w:rsid w:val="00785413"/>
    <w:rsid w:val="00790366"/>
    <w:rsid w:val="00790525"/>
    <w:rsid w:val="00790C84"/>
    <w:rsid w:val="007915F4"/>
    <w:rsid w:val="00791CF9"/>
    <w:rsid w:val="00792AE9"/>
    <w:rsid w:val="0079363E"/>
    <w:rsid w:val="0079391D"/>
    <w:rsid w:val="00793A1F"/>
    <w:rsid w:val="00793F22"/>
    <w:rsid w:val="00795763"/>
    <w:rsid w:val="00795916"/>
    <w:rsid w:val="00796C67"/>
    <w:rsid w:val="00796CD1"/>
    <w:rsid w:val="007A021F"/>
    <w:rsid w:val="007A0E98"/>
    <w:rsid w:val="007A19D6"/>
    <w:rsid w:val="007A1B24"/>
    <w:rsid w:val="007A1D5B"/>
    <w:rsid w:val="007A20B9"/>
    <w:rsid w:val="007A247D"/>
    <w:rsid w:val="007A2922"/>
    <w:rsid w:val="007A29ED"/>
    <w:rsid w:val="007A2E0B"/>
    <w:rsid w:val="007A42C1"/>
    <w:rsid w:val="007A500C"/>
    <w:rsid w:val="007A6B01"/>
    <w:rsid w:val="007A6B63"/>
    <w:rsid w:val="007A6E71"/>
    <w:rsid w:val="007A7728"/>
    <w:rsid w:val="007B096E"/>
    <w:rsid w:val="007B1691"/>
    <w:rsid w:val="007B3EC0"/>
    <w:rsid w:val="007B68DA"/>
    <w:rsid w:val="007B71B3"/>
    <w:rsid w:val="007B78BE"/>
    <w:rsid w:val="007B7F96"/>
    <w:rsid w:val="007C2274"/>
    <w:rsid w:val="007C2674"/>
    <w:rsid w:val="007C3DEA"/>
    <w:rsid w:val="007C4D9F"/>
    <w:rsid w:val="007C54F4"/>
    <w:rsid w:val="007C5603"/>
    <w:rsid w:val="007C5AB6"/>
    <w:rsid w:val="007C5E88"/>
    <w:rsid w:val="007D1F09"/>
    <w:rsid w:val="007D3C5C"/>
    <w:rsid w:val="007D3CBB"/>
    <w:rsid w:val="007D736C"/>
    <w:rsid w:val="007E0A1D"/>
    <w:rsid w:val="007E1C51"/>
    <w:rsid w:val="007E229F"/>
    <w:rsid w:val="007E30FC"/>
    <w:rsid w:val="007E33BF"/>
    <w:rsid w:val="007E3D27"/>
    <w:rsid w:val="007E3EB3"/>
    <w:rsid w:val="007E4E59"/>
    <w:rsid w:val="007E5DDF"/>
    <w:rsid w:val="007F05AA"/>
    <w:rsid w:val="007F2008"/>
    <w:rsid w:val="007F3CAF"/>
    <w:rsid w:val="007F3FFD"/>
    <w:rsid w:val="007F46F0"/>
    <w:rsid w:val="007F4BC6"/>
    <w:rsid w:val="007F4BCE"/>
    <w:rsid w:val="007F5610"/>
    <w:rsid w:val="007F6BA9"/>
    <w:rsid w:val="007F76DB"/>
    <w:rsid w:val="007F7787"/>
    <w:rsid w:val="00800B69"/>
    <w:rsid w:val="00801F20"/>
    <w:rsid w:val="008023BC"/>
    <w:rsid w:val="008032C4"/>
    <w:rsid w:val="00803D5D"/>
    <w:rsid w:val="00803E7E"/>
    <w:rsid w:val="00803EF9"/>
    <w:rsid w:val="00804444"/>
    <w:rsid w:val="008045F6"/>
    <w:rsid w:val="008063EE"/>
    <w:rsid w:val="008064F5"/>
    <w:rsid w:val="008068D0"/>
    <w:rsid w:val="0080743E"/>
    <w:rsid w:val="008107AC"/>
    <w:rsid w:val="00810AAA"/>
    <w:rsid w:val="0081344B"/>
    <w:rsid w:val="00813F04"/>
    <w:rsid w:val="008171ED"/>
    <w:rsid w:val="008200A6"/>
    <w:rsid w:val="008208A2"/>
    <w:rsid w:val="00822340"/>
    <w:rsid w:val="008229F0"/>
    <w:rsid w:val="008235A5"/>
    <w:rsid w:val="00823686"/>
    <w:rsid w:val="008258AE"/>
    <w:rsid w:val="00825E73"/>
    <w:rsid w:val="008260AC"/>
    <w:rsid w:val="00826DCC"/>
    <w:rsid w:val="008270CD"/>
    <w:rsid w:val="00827C11"/>
    <w:rsid w:val="00827F9A"/>
    <w:rsid w:val="0083143E"/>
    <w:rsid w:val="0083345C"/>
    <w:rsid w:val="0083488D"/>
    <w:rsid w:val="00835D43"/>
    <w:rsid w:val="00840425"/>
    <w:rsid w:val="00842737"/>
    <w:rsid w:val="00844AC8"/>
    <w:rsid w:val="00844EE3"/>
    <w:rsid w:val="0084594A"/>
    <w:rsid w:val="008461F1"/>
    <w:rsid w:val="00847196"/>
    <w:rsid w:val="0084724B"/>
    <w:rsid w:val="008473DB"/>
    <w:rsid w:val="00847AB6"/>
    <w:rsid w:val="00850611"/>
    <w:rsid w:val="00850813"/>
    <w:rsid w:val="00851F74"/>
    <w:rsid w:val="00852F0A"/>
    <w:rsid w:val="008539D5"/>
    <w:rsid w:val="00853B22"/>
    <w:rsid w:val="00853C61"/>
    <w:rsid w:val="008550D3"/>
    <w:rsid w:val="008555C0"/>
    <w:rsid w:val="00855A0D"/>
    <w:rsid w:val="00855A27"/>
    <w:rsid w:val="00855A2B"/>
    <w:rsid w:val="0085769B"/>
    <w:rsid w:val="0086129D"/>
    <w:rsid w:val="00861CC2"/>
    <w:rsid w:val="008626BB"/>
    <w:rsid w:val="00862709"/>
    <w:rsid w:val="00862931"/>
    <w:rsid w:val="00862D55"/>
    <w:rsid w:val="0086385A"/>
    <w:rsid w:val="00863B9A"/>
    <w:rsid w:val="00864C8B"/>
    <w:rsid w:val="008663E4"/>
    <w:rsid w:val="00866A61"/>
    <w:rsid w:val="00867488"/>
    <w:rsid w:val="00871EA6"/>
    <w:rsid w:val="0087344B"/>
    <w:rsid w:val="00873B88"/>
    <w:rsid w:val="0087531E"/>
    <w:rsid w:val="0087648D"/>
    <w:rsid w:val="0087665D"/>
    <w:rsid w:val="00877262"/>
    <w:rsid w:val="00880287"/>
    <w:rsid w:val="00880325"/>
    <w:rsid w:val="00881FC1"/>
    <w:rsid w:val="00882699"/>
    <w:rsid w:val="00882C2D"/>
    <w:rsid w:val="00883699"/>
    <w:rsid w:val="0088393C"/>
    <w:rsid w:val="00885BC2"/>
    <w:rsid w:val="0088640D"/>
    <w:rsid w:val="008872D1"/>
    <w:rsid w:val="008876AE"/>
    <w:rsid w:val="008905F7"/>
    <w:rsid w:val="00890B3E"/>
    <w:rsid w:val="00890F47"/>
    <w:rsid w:val="00890F53"/>
    <w:rsid w:val="0089267C"/>
    <w:rsid w:val="008926AA"/>
    <w:rsid w:val="00892A6E"/>
    <w:rsid w:val="00895624"/>
    <w:rsid w:val="0089613B"/>
    <w:rsid w:val="008A06BD"/>
    <w:rsid w:val="008A0985"/>
    <w:rsid w:val="008A2602"/>
    <w:rsid w:val="008A35CB"/>
    <w:rsid w:val="008A3AF8"/>
    <w:rsid w:val="008A4817"/>
    <w:rsid w:val="008A583A"/>
    <w:rsid w:val="008A5D8B"/>
    <w:rsid w:val="008A6751"/>
    <w:rsid w:val="008A6805"/>
    <w:rsid w:val="008A7A13"/>
    <w:rsid w:val="008B04F1"/>
    <w:rsid w:val="008B0E55"/>
    <w:rsid w:val="008B1251"/>
    <w:rsid w:val="008B1DED"/>
    <w:rsid w:val="008B2AE9"/>
    <w:rsid w:val="008B376E"/>
    <w:rsid w:val="008B38FB"/>
    <w:rsid w:val="008B3B89"/>
    <w:rsid w:val="008B3BD3"/>
    <w:rsid w:val="008B441F"/>
    <w:rsid w:val="008B4838"/>
    <w:rsid w:val="008B49CC"/>
    <w:rsid w:val="008B4C4C"/>
    <w:rsid w:val="008B6E93"/>
    <w:rsid w:val="008B70E7"/>
    <w:rsid w:val="008B7965"/>
    <w:rsid w:val="008C067B"/>
    <w:rsid w:val="008C0A80"/>
    <w:rsid w:val="008C1326"/>
    <w:rsid w:val="008C1BAF"/>
    <w:rsid w:val="008C1D36"/>
    <w:rsid w:val="008C3FB6"/>
    <w:rsid w:val="008C46CA"/>
    <w:rsid w:val="008C4A49"/>
    <w:rsid w:val="008C65E1"/>
    <w:rsid w:val="008C6B2E"/>
    <w:rsid w:val="008C78A8"/>
    <w:rsid w:val="008C7CE1"/>
    <w:rsid w:val="008D3F96"/>
    <w:rsid w:val="008D409E"/>
    <w:rsid w:val="008D5F6A"/>
    <w:rsid w:val="008D6357"/>
    <w:rsid w:val="008D6683"/>
    <w:rsid w:val="008D6806"/>
    <w:rsid w:val="008D6BCB"/>
    <w:rsid w:val="008D6C99"/>
    <w:rsid w:val="008D6D47"/>
    <w:rsid w:val="008D7C97"/>
    <w:rsid w:val="008E2912"/>
    <w:rsid w:val="008E3E8B"/>
    <w:rsid w:val="008E492F"/>
    <w:rsid w:val="008E7785"/>
    <w:rsid w:val="008F4129"/>
    <w:rsid w:val="008F53B1"/>
    <w:rsid w:val="008F596E"/>
    <w:rsid w:val="008F74FA"/>
    <w:rsid w:val="008F7691"/>
    <w:rsid w:val="008F795E"/>
    <w:rsid w:val="009000FF"/>
    <w:rsid w:val="0090112F"/>
    <w:rsid w:val="00901BF5"/>
    <w:rsid w:val="009021F3"/>
    <w:rsid w:val="009029E3"/>
    <w:rsid w:val="00903EE1"/>
    <w:rsid w:val="00904D2B"/>
    <w:rsid w:val="0090548E"/>
    <w:rsid w:val="00905AD4"/>
    <w:rsid w:val="0090770C"/>
    <w:rsid w:val="00907AA7"/>
    <w:rsid w:val="00910309"/>
    <w:rsid w:val="00912552"/>
    <w:rsid w:val="00913518"/>
    <w:rsid w:val="0091384A"/>
    <w:rsid w:val="00913867"/>
    <w:rsid w:val="00914912"/>
    <w:rsid w:val="00914C9D"/>
    <w:rsid w:val="00915402"/>
    <w:rsid w:val="009159A2"/>
    <w:rsid w:val="00915A59"/>
    <w:rsid w:val="00916FDA"/>
    <w:rsid w:val="009175BB"/>
    <w:rsid w:val="009176E2"/>
    <w:rsid w:val="00917D11"/>
    <w:rsid w:val="00917E09"/>
    <w:rsid w:val="009202AB"/>
    <w:rsid w:val="00922A70"/>
    <w:rsid w:val="00922E5F"/>
    <w:rsid w:val="0092354C"/>
    <w:rsid w:val="009239AC"/>
    <w:rsid w:val="0092588E"/>
    <w:rsid w:val="00925DD2"/>
    <w:rsid w:val="009260DC"/>
    <w:rsid w:val="0093034E"/>
    <w:rsid w:val="00930514"/>
    <w:rsid w:val="00930A43"/>
    <w:rsid w:val="0093197F"/>
    <w:rsid w:val="009324D9"/>
    <w:rsid w:val="00933D8D"/>
    <w:rsid w:val="0093492C"/>
    <w:rsid w:val="00936F41"/>
    <w:rsid w:val="009401B6"/>
    <w:rsid w:val="00940B3A"/>
    <w:rsid w:val="00941588"/>
    <w:rsid w:val="00943439"/>
    <w:rsid w:val="009439D3"/>
    <w:rsid w:val="00944A41"/>
    <w:rsid w:val="00945957"/>
    <w:rsid w:val="00945980"/>
    <w:rsid w:val="00946A75"/>
    <w:rsid w:val="00946B90"/>
    <w:rsid w:val="009474BB"/>
    <w:rsid w:val="009513AF"/>
    <w:rsid w:val="009519E8"/>
    <w:rsid w:val="00952E8B"/>
    <w:rsid w:val="009554BF"/>
    <w:rsid w:val="009569E0"/>
    <w:rsid w:val="009608ED"/>
    <w:rsid w:val="0096112E"/>
    <w:rsid w:val="009615F2"/>
    <w:rsid w:val="00961714"/>
    <w:rsid w:val="00961A84"/>
    <w:rsid w:val="009624BD"/>
    <w:rsid w:val="00962DB3"/>
    <w:rsid w:val="00963316"/>
    <w:rsid w:val="00966187"/>
    <w:rsid w:val="009669E5"/>
    <w:rsid w:val="00970627"/>
    <w:rsid w:val="00970E66"/>
    <w:rsid w:val="0097152F"/>
    <w:rsid w:val="00974CC9"/>
    <w:rsid w:val="0097531E"/>
    <w:rsid w:val="009755C9"/>
    <w:rsid w:val="009801E9"/>
    <w:rsid w:val="009808F7"/>
    <w:rsid w:val="00980CF7"/>
    <w:rsid w:val="00981204"/>
    <w:rsid w:val="00982FF5"/>
    <w:rsid w:val="009843C8"/>
    <w:rsid w:val="00986831"/>
    <w:rsid w:val="00986C77"/>
    <w:rsid w:val="00986FD2"/>
    <w:rsid w:val="0098766E"/>
    <w:rsid w:val="009876D1"/>
    <w:rsid w:val="0099138A"/>
    <w:rsid w:val="00991955"/>
    <w:rsid w:val="009927F2"/>
    <w:rsid w:val="00993981"/>
    <w:rsid w:val="00993C2C"/>
    <w:rsid w:val="00993EAA"/>
    <w:rsid w:val="0099432C"/>
    <w:rsid w:val="009943AD"/>
    <w:rsid w:val="00995534"/>
    <w:rsid w:val="00996268"/>
    <w:rsid w:val="00996550"/>
    <w:rsid w:val="009A0564"/>
    <w:rsid w:val="009A0B39"/>
    <w:rsid w:val="009A0EA0"/>
    <w:rsid w:val="009A2E39"/>
    <w:rsid w:val="009A3B81"/>
    <w:rsid w:val="009A4643"/>
    <w:rsid w:val="009A5852"/>
    <w:rsid w:val="009A5E88"/>
    <w:rsid w:val="009B1C16"/>
    <w:rsid w:val="009B1FB6"/>
    <w:rsid w:val="009B3822"/>
    <w:rsid w:val="009B435E"/>
    <w:rsid w:val="009B4E2F"/>
    <w:rsid w:val="009B5809"/>
    <w:rsid w:val="009B5B56"/>
    <w:rsid w:val="009B6501"/>
    <w:rsid w:val="009B6C37"/>
    <w:rsid w:val="009B6E5C"/>
    <w:rsid w:val="009B78ED"/>
    <w:rsid w:val="009C016A"/>
    <w:rsid w:val="009C0861"/>
    <w:rsid w:val="009C1133"/>
    <w:rsid w:val="009C21A7"/>
    <w:rsid w:val="009C4058"/>
    <w:rsid w:val="009C5032"/>
    <w:rsid w:val="009C5A94"/>
    <w:rsid w:val="009C5DA4"/>
    <w:rsid w:val="009C6E4C"/>
    <w:rsid w:val="009C77C7"/>
    <w:rsid w:val="009D120B"/>
    <w:rsid w:val="009D1A05"/>
    <w:rsid w:val="009D1A2C"/>
    <w:rsid w:val="009D1A84"/>
    <w:rsid w:val="009D28CD"/>
    <w:rsid w:val="009D2E74"/>
    <w:rsid w:val="009D312E"/>
    <w:rsid w:val="009D364A"/>
    <w:rsid w:val="009D372A"/>
    <w:rsid w:val="009D44D8"/>
    <w:rsid w:val="009D5CC9"/>
    <w:rsid w:val="009D6C58"/>
    <w:rsid w:val="009D7008"/>
    <w:rsid w:val="009D7215"/>
    <w:rsid w:val="009D7A7D"/>
    <w:rsid w:val="009D7C34"/>
    <w:rsid w:val="009E0271"/>
    <w:rsid w:val="009E1151"/>
    <w:rsid w:val="009E12D3"/>
    <w:rsid w:val="009E1BCE"/>
    <w:rsid w:val="009E2061"/>
    <w:rsid w:val="009E2202"/>
    <w:rsid w:val="009E227D"/>
    <w:rsid w:val="009E40C6"/>
    <w:rsid w:val="009E4A50"/>
    <w:rsid w:val="009E703D"/>
    <w:rsid w:val="009F0738"/>
    <w:rsid w:val="009F3250"/>
    <w:rsid w:val="009F4DFD"/>
    <w:rsid w:val="009F4FE7"/>
    <w:rsid w:val="009F6011"/>
    <w:rsid w:val="009F6134"/>
    <w:rsid w:val="009F69C0"/>
    <w:rsid w:val="009F72CC"/>
    <w:rsid w:val="00A00144"/>
    <w:rsid w:val="00A00BEA"/>
    <w:rsid w:val="00A00ED1"/>
    <w:rsid w:val="00A0248E"/>
    <w:rsid w:val="00A043A2"/>
    <w:rsid w:val="00A06232"/>
    <w:rsid w:val="00A07502"/>
    <w:rsid w:val="00A078B1"/>
    <w:rsid w:val="00A07A05"/>
    <w:rsid w:val="00A1277F"/>
    <w:rsid w:val="00A128BF"/>
    <w:rsid w:val="00A12C41"/>
    <w:rsid w:val="00A1418C"/>
    <w:rsid w:val="00A14D3D"/>
    <w:rsid w:val="00A14DE5"/>
    <w:rsid w:val="00A151A3"/>
    <w:rsid w:val="00A154EF"/>
    <w:rsid w:val="00A160DA"/>
    <w:rsid w:val="00A16255"/>
    <w:rsid w:val="00A200BD"/>
    <w:rsid w:val="00A20320"/>
    <w:rsid w:val="00A20E23"/>
    <w:rsid w:val="00A210D4"/>
    <w:rsid w:val="00A219A2"/>
    <w:rsid w:val="00A21DC3"/>
    <w:rsid w:val="00A2554E"/>
    <w:rsid w:val="00A27C20"/>
    <w:rsid w:val="00A31375"/>
    <w:rsid w:val="00A31F68"/>
    <w:rsid w:val="00A32C54"/>
    <w:rsid w:val="00A3348B"/>
    <w:rsid w:val="00A3607F"/>
    <w:rsid w:val="00A361A9"/>
    <w:rsid w:val="00A37D6F"/>
    <w:rsid w:val="00A40119"/>
    <w:rsid w:val="00A40E4B"/>
    <w:rsid w:val="00A41099"/>
    <w:rsid w:val="00A41CD3"/>
    <w:rsid w:val="00A41E88"/>
    <w:rsid w:val="00A431D6"/>
    <w:rsid w:val="00A43C3A"/>
    <w:rsid w:val="00A44A17"/>
    <w:rsid w:val="00A451BE"/>
    <w:rsid w:val="00A4550D"/>
    <w:rsid w:val="00A45939"/>
    <w:rsid w:val="00A45D57"/>
    <w:rsid w:val="00A4601F"/>
    <w:rsid w:val="00A46B4B"/>
    <w:rsid w:val="00A46DC9"/>
    <w:rsid w:val="00A478C7"/>
    <w:rsid w:val="00A47FAA"/>
    <w:rsid w:val="00A50D89"/>
    <w:rsid w:val="00A5100D"/>
    <w:rsid w:val="00A5134E"/>
    <w:rsid w:val="00A51687"/>
    <w:rsid w:val="00A521E8"/>
    <w:rsid w:val="00A533A2"/>
    <w:rsid w:val="00A5378F"/>
    <w:rsid w:val="00A54479"/>
    <w:rsid w:val="00A54587"/>
    <w:rsid w:val="00A56726"/>
    <w:rsid w:val="00A56A62"/>
    <w:rsid w:val="00A57B62"/>
    <w:rsid w:val="00A615AA"/>
    <w:rsid w:val="00A61607"/>
    <w:rsid w:val="00A628AF"/>
    <w:rsid w:val="00A62BFB"/>
    <w:rsid w:val="00A65053"/>
    <w:rsid w:val="00A65F29"/>
    <w:rsid w:val="00A66544"/>
    <w:rsid w:val="00A665B4"/>
    <w:rsid w:val="00A67223"/>
    <w:rsid w:val="00A6754D"/>
    <w:rsid w:val="00A67C20"/>
    <w:rsid w:val="00A67EF9"/>
    <w:rsid w:val="00A7011B"/>
    <w:rsid w:val="00A70C99"/>
    <w:rsid w:val="00A71C27"/>
    <w:rsid w:val="00A737C7"/>
    <w:rsid w:val="00A757F0"/>
    <w:rsid w:val="00A75933"/>
    <w:rsid w:val="00A76A3E"/>
    <w:rsid w:val="00A76D79"/>
    <w:rsid w:val="00A80FDA"/>
    <w:rsid w:val="00A8113C"/>
    <w:rsid w:val="00A830B2"/>
    <w:rsid w:val="00A8323A"/>
    <w:rsid w:val="00A83413"/>
    <w:rsid w:val="00A8448A"/>
    <w:rsid w:val="00A856F7"/>
    <w:rsid w:val="00A85CDF"/>
    <w:rsid w:val="00A85F80"/>
    <w:rsid w:val="00A86ED3"/>
    <w:rsid w:val="00A906A0"/>
    <w:rsid w:val="00A92A0A"/>
    <w:rsid w:val="00A93EC5"/>
    <w:rsid w:val="00A945BC"/>
    <w:rsid w:val="00A95A82"/>
    <w:rsid w:val="00A9626A"/>
    <w:rsid w:val="00A963E1"/>
    <w:rsid w:val="00A9714E"/>
    <w:rsid w:val="00A9772F"/>
    <w:rsid w:val="00AA055C"/>
    <w:rsid w:val="00AA2645"/>
    <w:rsid w:val="00AA2DD3"/>
    <w:rsid w:val="00AA35D5"/>
    <w:rsid w:val="00AA368D"/>
    <w:rsid w:val="00AA39CA"/>
    <w:rsid w:val="00AA4C3A"/>
    <w:rsid w:val="00AA4D90"/>
    <w:rsid w:val="00AA507B"/>
    <w:rsid w:val="00AA6771"/>
    <w:rsid w:val="00AA67D0"/>
    <w:rsid w:val="00AA6A9E"/>
    <w:rsid w:val="00AA6F4B"/>
    <w:rsid w:val="00AA715E"/>
    <w:rsid w:val="00AA7DEC"/>
    <w:rsid w:val="00AA7E65"/>
    <w:rsid w:val="00AB242B"/>
    <w:rsid w:val="00AB2A18"/>
    <w:rsid w:val="00AB3736"/>
    <w:rsid w:val="00AB40F0"/>
    <w:rsid w:val="00AB4799"/>
    <w:rsid w:val="00AB496B"/>
    <w:rsid w:val="00AB573E"/>
    <w:rsid w:val="00AB58CB"/>
    <w:rsid w:val="00AB649B"/>
    <w:rsid w:val="00AB7138"/>
    <w:rsid w:val="00AB78C2"/>
    <w:rsid w:val="00AB7BBB"/>
    <w:rsid w:val="00AB7C84"/>
    <w:rsid w:val="00AC2265"/>
    <w:rsid w:val="00AC2AEF"/>
    <w:rsid w:val="00AC3A5E"/>
    <w:rsid w:val="00AC48FD"/>
    <w:rsid w:val="00AC4A02"/>
    <w:rsid w:val="00AC6D88"/>
    <w:rsid w:val="00AC6FF9"/>
    <w:rsid w:val="00AC74AA"/>
    <w:rsid w:val="00AD0B96"/>
    <w:rsid w:val="00AD4237"/>
    <w:rsid w:val="00AD4C48"/>
    <w:rsid w:val="00AD653A"/>
    <w:rsid w:val="00AD7141"/>
    <w:rsid w:val="00AD7CC0"/>
    <w:rsid w:val="00AE0151"/>
    <w:rsid w:val="00AE03D5"/>
    <w:rsid w:val="00AE0F1D"/>
    <w:rsid w:val="00AE1485"/>
    <w:rsid w:val="00AE2179"/>
    <w:rsid w:val="00AE27E2"/>
    <w:rsid w:val="00AE2FFE"/>
    <w:rsid w:val="00AE3AC3"/>
    <w:rsid w:val="00AE4341"/>
    <w:rsid w:val="00AE4372"/>
    <w:rsid w:val="00AE57F7"/>
    <w:rsid w:val="00AE7151"/>
    <w:rsid w:val="00AF0635"/>
    <w:rsid w:val="00AF0853"/>
    <w:rsid w:val="00AF26BE"/>
    <w:rsid w:val="00AF3727"/>
    <w:rsid w:val="00AF3D15"/>
    <w:rsid w:val="00AF482D"/>
    <w:rsid w:val="00AF4D5E"/>
    <w:rsid w:val="00AF4D79"/>
    <w:rsid w:val="00AF50C8"/>
    <w:rsid w:val="00AF591D"/>
    <w:rsid w:val="00AF6F11"/>
    <w:rsid w:val="00AF722D"/>
    <w:rsid w:val="00AF75CD"/>
    <w:rsid w:val="00B00C69"/>
    <w:rsid w:val="00B00E4F"/>
    <w:rsid w:val="00B0156E"/>
    <w:rsid w:val="00B020BE"/>
    <w:rsid w:val="00B0315D"/>
    <w:rsid w:val="00B0347C"/>
    <w:rsid w:val="00B037DC"/>
    <w:rsid w:val="00B069B4"/>
    <w:rsid w:val="00B07269"/>
    <w:rsid w:val="00B07436"/>
    <w:rsid w:val="00B07C82"/>
    <w:rsid w:val="00B07E43"/>
    <w:rsid w:val="00B11656"/>
    <w:rsid w:val="00B14761"/>
    <w:rsid w:val="00B1560A"/>
    <w:rsid w:val="00B15E56"/>
    <w:rsid w:val="00B16102"/>
    <w:rsid w:val="00B1625C"/>
    <w:rsid w:val="00B16D58"/>
    <w:rsid w:val="00B16F12"/>
    <w:rsid w:val="00B17117"/>
    <w:rsid w:val="00B171D5"/>
    <w:rsid w:val="00B17242"/>
    <w:rsid w:val="00B17ACF"/>
    <w:rsid w:val="00B20044"/>
    <w:rsid w:val="00B20129"/>
    <w:rsid w:val="00B208FD"/>
    <w:rsid w:val="00B20DF6"/>
    <w:rsid w:val="00B21BFA"/>
    <w:rsid w:val="00B21D03"/>
    <w:rsid w:val="00B2258E"/>
    <w:rsid w:val="00B239DB"/>
    <w:rsid w:val="00B23A10"/>
    <w:rsid w:val="00B23A43"/>
    <w:rsid w:val="00B23A7B"/>
    <w:rsid w:val="00B24270"/>
    <w:rsid w:val="00B25E51"/>
    <w:rsid w:val="00B302E0"/>
    <w:rsid w:val="00B30A2E"/>
    <w:rsid w:val="00B318B3"/>
    <w:rsid w:val="00B31C19"/>
    <w:rsid w:val="00B341FD"/>
    <w:rsid w:val="00B3436F"/>
    <w:rsid w:val="00B37163"/>
    <w:rsid w:val="00B37303"/>
    <w:rsid w:val="00B3734F"/>
    <w:rsid w:val="00B375C8"/>
    <w:rsid w:val="00B415FF"/>
    <w:rsid w:val="00B41BD8"/>
    <w:rsid w:val="00B44C00"/>
    <w:rsid w:val="00B45153"/>
    <w:rsid w:val="00B4593D"/>
    <w:rsid w:val="00B4679B"/>
    <w:rsid w:val="00B46E25"/>
    <w:rsid w:val="00B47510"/>
    <w:rsid w:val="00B506FE"/>
    <w:rsid w:val="00B51611"/>
    <w:rsid w:val="00B53E07"/>
    <w:rsid w:val="00B54EDC"/>
    <w:rsid w:val="00B5533D"/>
    <w:rsid w:val="00B554D3"/>
    <w:rsid w:val="00B55B2C"/>
    <w:rsid w:val="00B5633C"/>
    <w:rsid w:val="00B56778"/>
    <w:rsid w:val="00B602B3"/>
    <w:rsid w:val="00B6097F"/>
    <w:rsid w:val="00B60AA9"/>
    <w:rsid w:val="00B6144E"/>
    <w:rsid w:val="00B61A68"/>
    <w:rsid w:val="00B61B9B"/>
    <w:rsid w:val="00B61ED0"/>
    <w:rsid w:val="00B62573"/>
    <w:rsid w:val="00B626EE"/>
    <w:rsid w:val="00B62BBD"/>
    <w:rsid w:val="00B63781"/>
    <w:rsid w:val="00B64559"/>
    <w:rsid w:val="00B649AB"/>
    <w:rsid w:val="00B65DEB"/>
    <w:rsid w:val="00B661D2"/>
    <w:rsid w:val="00B66BDF"/>
    <w:rsid w:val="00B6706D"/>
    <w:rsid w:val="00B704ED"/>
    <w:rsid w:val="00B71E73"/>
    <w:rsid w:val="00B71EE2"/>
    <w:rsid w:val="00B72AB3"/>
    <w:rsid w:val="00B76002"/>
    <w:rsid w:val="00B764C5"/>
    <w:rsid w:val="00B77D77"/>
    <w:rsid w:val="00B8063A"/>
    <w:rsid w:val="00B8077E"/>
    <w:rsid w:val="00B82F24"/>
    <w:rsid w:val="00B83E40"/>
    <w:rsid w:val="00B847B0"/>
    <w:rsid w:val="00B84854"/>
    <w:rsid w:val="00B84C00"/>
    <w:rsid w:val="00B85AAD"/>
    <w:rsid w:val="00B860CB"/>
    <w:rsid w:val="00B86443"/>
    <w:rsid w:val="00B872F0"/>
    <w:rsid w:val="00B873C3"/>
    <w:rsid w:val="00B8754E"/>
    <w:rsid w:val="00B87DDB"/>
    <w:rsid w:val="00B87FB9"/>
    <w:rsid w:val="00B93657"/>
    <w:rsid w:val="00B9788F"/>
    <w:rsid w:val="00BA00D2"/>
    <w:rsid w:val="00BA0CDA"/>
    <w:rsid w:val="00BA2C32"/>
    <w:rsid w:val="00BA3D60"/>
    <w:rsid w:val="00BA494E"/>
    <w:rsid w:val="00BA5B8C"/>
    <w:rsid w:val="00BA6205"/>
    <w:rsid w:val="00BA65ED"/>
    <w:rsid w:val="00BA7B3B"/>
    <w:rsid w:val="00BB0B2F"/>
    <w:rsid w:val="00BB0C31"/>
    <w:rsid w:val="00BB14ED"/>
    <w:rsid w:val="00BB1673"/>
    <w:rsid w:val="00BB287F"/>
    <w:rsid w:val="00BB5218"/>
    <w:rsid w:val="00BB6ACE"/>
    <w:rsid w:val="00BB6B3A"/>
    <w:rsid w:val="00BB6DF0"/>
    <w:rsid w:val="00BC0218"/>
    <w:rsid w:val="00BC15E7"/>
    <w:rsid w:val="00BC1C3C"/>
    <w:rsid w:val="00BC2047"/>
    <w:rsid w:val="00BC34F7"/>
    <w:rsid w:val="00BC355D"/>
    <w:rsid w:val="00BC4249"/>
    <w:rsid w:val="00BC4547"/>
    <w:rsid w:val="00BC5822"/>
    <w:rsid w:val="00BC6B30"/>
    <w:rsid w:val="00BC6C69"/>
    <w:rsid w:val="00BC7AB8"/>
    <w:rsid w:val="00BC7FE9"/>
    <w:rsid w:val="00BD05E1"/>
    <w:rsid w:val="00BD12DE"/>
    <w:rsid w:val="00BD18C3"/>
    <w:rsid w:val="00BD28F6"/>
    <w:rsid w:val="00BD321B"/>
    <w:rsid w:val="00BD3591"/>
    <w:rsid w:val="00BD523E"/>
    <w:rsid w:val="00BD61B3"/>
    <w:rsid w:val="00BD6387"/>
    <w:rsid w:val="00BD6757"/>
    <w:rsid w:val="00BD690C"/>
    <w:rsid w:val="00BE07D7"/>
    <w:rsid w:val="00BE08B2"/>
    <w:rsid w:val="00BE1EFF"/>
    <w:rsid w:val="00BE22F4"/>
    <w:rsid w:val="00BE2433"/>
    <w:rsid w:val="00BE3218"/>
    <w:rsid w:val="00BE3AAD"/>
    <w:rsid w:val="00BE45F7"/>
    <w:rsid w:val="00BE5332"/>
    <w:rsid w:val="00BE66E9"/>
    <w:rsid w:val="00BE7569"/>
    <w:rsid w:val="00BE7C59"/>
    <w:rsid w:val="00BE7D31"/>
    <w:rsid w:val="00BF024D"/>
    <w:rsid w:val="00BF2266"/>
    <w:rsid w:val="00BF3289"/>
    <w:rsid w:val="00BF3A40"/>
    <w:rsid w:val="00BF3A75"/>
    <w:rsid w:val="00BF3CAF"/>
    <w:rsid w:val="00BF4C13"/>
    <w:rsid w:val="00BF7C26"/>
    <w:rsid w:val="00C0084F"/>
    <w:rsid w:val="00C0283D"/>
    <w:rsid w:val="00C058ED"/>
    <w:rsid w:val="00C05B2C"/>
    <w:rsid w:val="00C05E22"/>
    <w:rsid w:val="00C06452"/>
    <w:rsid w:val="00C06679"/>
    <w:rsid w:val="00C101FE"/>
    <w:rsid w:val="00C1028E"/>
    <w:rsid w:val="00C1193F"/>
    <w:rsid w:val="00C11E9D"/>
    <w:rsid w:val="00C12090"/>
    <w:rsid w:val="00C12748"/>
    <w:rsid w:val="00C128EF"/>
    <w:rsid w:val="00C12D70"/>
    <w:rsid w:val="00C13B1F"/>
    <w:rsid w:val="00C15575"/>
    <w:rsid w:val="00C169B4"/>
    <w:rsid w:val="00C17110"/>
    <w:rsid w:val="00C172D7"/>
    <w:rsid w:val="00C17E47"/>
    <w:rsid w:val="00C202D5"/>
    <w:rsid w:val="00C2238A"/>
    <w:rsid w:val="00C231F6"/>
    <w:rsid w:val="00C2374D"/>
    <w:rsid w:val="00C23DCD"/>
    <w:rsid w:val="00C26539"/>
    <w:rsid w:val="00C2695E"/>
    <w:rsid w:val="00C270C5"/>
    <w:rsid w:val="00C27DA8"/>
    <w:rsid w:val="00C30D71"/>
    <w:rsid w:val="00C31FD4"/>
    <w:rsid w:val="00C3276C"/>
    <w:rsid w:val="00C33084"/>
    <w:rsid w:val="00C338E3"/>
    <w:rsid w:val="00C33F1B"/>
    <w:rsid w:val="00C35C48"/>
    <w:rsid w:val="00C36EAA"/>
    <w:rsid w:val="00C373FD"/>
    <w:rsid w:val="00C37B6E"/>
    <w:rsid w:val="00C40144"/>
    <w:rsid w:val="00C4103B"/>
    <w:rsid w:val="00C41A87"/>
    <w:rsid w:val="00C4253E"/>
    <w:rsid w:val="00C42A57"/>
    <w:rsid w:val="00C4347A"/>
    <w:rsid w:val="00C437F4"/>
    <w:rsid w:val="00C43E1D"/>
    <w:rsid w:val="00C46360"/>
    <w:rsid w:val="00C47E1F"/>
    <w:rsid w:val="00C50D5B"/>
    <w:rsid w:val="00C51BEF"/>
    <w:rsid w:val="00C51F99"/>
    <w:rsid w:val="00C530BE"/>
    <w:rsid w:val="00C5581D"/>
    <w:rsid w:val="00C56F29"/>
    <w:rsid w:val="00C578B6"/>
    <w:rsid w:val="00C579A5"/>
    <w:rsid w:val="00C57E9C"/>
    <w:rsid w:val="00C60294"/>
    <w:rsid w:val="00C6090E"/>
    <w:rsid w:val="00C62F2B"/>
    <w:rsid w:val="00C63C83"/>
    <w:rsid w:val="00C644B5"/>
    <w:rsid w:val="00C649AC"/>
    <w:rsid w:val="00C6566E"/>
    <w:rsid w:val="00C65A0C"/>
    <w:rsid w:val="00C65D73"/>
    <w:rsid w:val="00C6625C"/>
    <w:rsid w:val="00C6664C"/>
    <w:rsid w:val="00C6753D"/>
    <w:rsid w:val="00C702BD"/>
    <w:rsid w:val="00C71CAF"/>
    <w:rsid w:val="00C71E9C"/>
    <w:rsid w:val="00C735B4"/>
    <w:rsid w:val="00C7360C"/>
    <w:rsid w:val="00C74E03"/>
    <w:rsid w:val="00C7599B"/>
    <w:rsid w:val="00C779C5"/>
    <w:rsid w:val="00C83700"/>
    <w:rsid w:val="00C839B0"/>
    <w:rsid w:val="00C8485B"/>
    <w:rsid w:val="00C84908"/>
    <w:rsid w:val="00C85047"/>
    <w:rsid w:val="00C8620E"/>
    <w:rsid w:val="00C865DB"/>
    <w:rsid w:val="00C902A2"/>
    <w:rsid w:val="00C908C4"/>
    <w:rsid w:val="00C90B98"/>
    <w:rsid w:val="00C920B8"/>
    <w:rsid w:val="00C920F2"/>
    <w:rsid w:val="00C921C4"/>
    <w:rsid w:val="00C92913"/>
    <w:rsid w:val="00C92E10"/>
    <w:rsid w:val="00C93578"/>
    <w:rsid w:val="00C93F83"/>
    <w:rsid w:val="00C94B3F"/>
    <w:rsid w:val="00C94E34"/>
    <w:rsid w:val="00C95DAB"/>
    <w:rsid w:val="00C95E85"/>
    <w:rsid w:val="00C96171"/>
    <w:rsid w:val="00C962A2"/>
    <w:rsid w:val="00C96760"/>
    <w:rsid w:val="00C976A1"/>
    <w:rsid w:val="00CA069A"/>
    <w:rsid w:val="00CA0960"/>
    <w:rsid w:val="00CA1EA4"/>
    <w:rsid w:val="00CA25D6"/>
    <w:rsid w:val="00CA694D"/>
    <w:rsid w:val="00CA6B21"/>
    <w:rsid w:val="00CA7A37"/>
    <w:rsid w:val="00CB133F"/>
    <w:rsid w:val="00CB2892"/>
    <w:rsid w:val="00CB42BD"/>
    <w:rsid w:val="00CB5158"/>
    <w:rsid w:val="00CB5686"/>
    <w:rsid w:val="00CB5DE2"/>
    <w:rsid w:val="00CB63F7"/>
    <w:rsid w:val="00CB78A5"/>
    <w:rsid w:val="00CC0056"/>
    <w:rsid w:val="00CC11BF"/>
    <w:rsid w:val="00CC1944"/>
    <w:rsid w:val="00CC1DB8"/>
    <w:rsid w:val="00CC261B"/>
    <w:rsid w:val="00CC2D6A"/>
    <w:rsid w:val="00CC3DAA"/>
    <w:rsid w:val="00CC4BD9"/>
    <w:rsid w:val="00CC7C78"/>
    <w:rsid w:val="00CD0105"/>
    <w:rsid w:val="00CD0914"/>
    <w:rsid w:val="00CD0D61"/>
    <w:rsid w:val="00CD1151"/>
    <w:rsid w:val="00CD2233"/>
    <w:rsid w:val="00CD23B1"/>
    <w:rsid w:val="00CD3C1A"/>
    <w:rsid w:val="00CD5B39"/>
    <w:rsid w:val="00CD5E5E"/>
    <w:rsid w:val="00CD75A5"/>
    <w:rsid w:val="00CD7687"/>
    <w:rsid w:val="00CE35F1"/>
    <w:rsid w:val="00CE5C9E"/>
    <w:rsid w:val="00CE654B"/>
    <w:rsid w:val="00CE7EB7"/>
    <w:rsid w:val="00CF00DD"/>
    <w:rsid w:val="00CF10A7"/>
    <w:rsid w:val="00CF11F9"/>
    <w:rsid w:val="00CF233A"/>
    <w:rsid w:val="00CF2C14"/>
    <w:rsid w:val="00CF3C24"/>
    <w:rsid w:val="00CF4154"/>
    <w:rsid w:val="00CF4C78"/>
    <w:rsid w:val="00CF4CE5"/>
    <w:rsid w:val="00CF4F3D"/>
    <w:rsid w:val="00CF5C39"/>
    <w:rsid w:val="00CF6FC2"/>
    <w:rsid w:val="00CF7654"/>
    <w:rsid w:val="00CF793A"/>
    <w:rsid w:val="00D00073"/>
    <w:rsid w:val="00D00307"/>
    <w:rsid w:val="00D03A7B"/>
    <w:rsid w:val="00D03EAE"/>
    <w:rsid w:val="00D062A9"/>
    <w:rsid w:val="00D07435"/>
    <w:rsid w:val="00D077B2"/>
    <w:rsid w:val="00D10003"/>
    <w:rsid w:val="00D12276"/>
    <w:rsid w:val="00D126A0"/>
    <w:rsid w:val="00D1277B"/>
    <w:rsid w:val="00D12D12"/>
    <w:rsid w:val="00D1395B"/>
    <w:rsid w:val="00D1491F"/>
    <w:rsid w:val="00D1508E"/>
    <w:rsid w:val="00D16BC5"/>
    <w:rsid w:val="00D171B4"/>
    <w:rsid w:val="00D1763E"/>
    <w:rsid w:val="00D17C53"/>
    <w:rsid w:val="00D17E86"/>
    <w:rsid w:val="00D201E6"/>
    <w:rsid w:val="00D2128D"/>
    <w:rsid w:val="00D21560"/>
    <w:rsid w:val="00D21FC9"/>
    <w:rsid w:val="00D225FC"/>
    <w:rsid w:val="00D2282B"/>
    <w:rsid w:val="00D228CA"/>
    <w:rsid w:val="00D22A48"/>
    <w:rsid w:val="00D22A78"/>
    <w:rsid w:val="00D25137"/>
    <w:rsid w:val="00D2566B"/>
    <w:rsid w:val="00D25EA3"/>
    <w:rsid w:val="00D31D9C"/>
    <w:rsid w:val="00D33803"/>
    <w:rsid w:val="00D343D5"/>
    <w:rsid w:val="00D34C6B"/>
    <w:rsid w:val="00D35091"/>
    <w:rsid w:val="00D353F2"/>
    <w:rsid w:val="00D35461"/>
    <w:rsid w:val="00D35B95"/>
    <w:rsid w:val="00D36E7D"/>
    <w:rsid w:val="00D41D5D"/>
    <w:rsid w:val="00D42588"/>
    <w:rsid w:val="00D42AF9"/>
    <w:rsid w:val="00D42D50"/>
    <w:rsid w:val="00D4317A"/>
    <w:rsid w:val="00D43393"/>
    <w:rsid w:val="00D43902"/>
    <w:rsid w:val="00D439BE"/>
    <w:rsid w:val="00D43D71"/>
    <w:rsid w:val="00D50ED7"/>
    <w:rsid w:val="00D512A9"/>
    <w:rsid w:val="00D55DED"/>
    <w:rsid w:val="00D60057"/>
    <w:rsid w:val="00D6029B"/>
    <w:rsid w:val="00D61C32"/>
    <w:rsid w:val="00D6232D"/>
    <w:rsid w:val="00D64417"/>
    <w:rsid w:val="00D7001A"/>
    <w:rsid w:val="00D72F16"/>
    <w:rsid w:val="00D73563"/>
    <w:rsid w:val="00D74152"/>
    <w:rsid w:val="00D75277"/>
    <w:rsid w:val="00D754EA"/>
    <w:rsid w:val="00D773F4"/>
    <w:rsid w:val="00D808A9"/>
    <w:rsid w:val="00D80CCB"/>
    <w:rsid w:val="00D843E4"/>
    <w:rsid w:val="00D850E6"/>
    <w:rsid w:val="00D8510E"/>
    <w:rsid w:val="00D85E04"/>
    <w:rsid w:val="00D8656B"/>
    <w:rsid w:val="00D87191"/>
    <w:rsid w:val="00D8781D"/>
    <w:rsid w:val="00D87D94"/>
    <w:rsid w:val="00D9099C"/>
    <w:rsid w:val="00D91567"/>
    <w:rsid w:val="00D92C20"/>
    <w:rsid w:val="00D92CC4"/>
    <w:rsid w:val="00D93651"/>
    <w:rsid w:val="00D93916"/>
    <w:rsid w:val="00D93A10"/>
    <w:rsid w:val="00D955DF"/>
    <w:rsid w:val="00D95A47"/>
    <w:rsid w:val="00D95AE4"/>
    <w:rsid w:val="00D96421"/>
    <w:rsid w:val="00D96A4C"/>
    <w:rsid w:val="00D96D14"/>
    <w:rsid w:val="00D96D8A"/>
    <w:rsid w:val="00DA1561"/>
    <w:rsid w:val="00DA1EBD"/>
    <w:rsid w:val="00DA2524"/>
    <w:rsid w:val="00DA332F"/>
    <w:rsid w:val="00DA33D9"/>
    <w:rsid w:val="00DA3EA0"/>
    <w:rsid w:val="00DA3FCF"/>
    <w:rsid w:val="00DA5620"/>
    <w:rsid w:val="00DA7612"/>
    <w:rsid w:val="00DA7683"/>
    <w:rsid w:val="00DA7BD6"/>
    <w:rsid w:val="00DA7C43"/>
    <w:rsid w:val="00DB1B74"/>
    <w:rsid w:val="00DB449D"/>
    <w:rsid w:val="00DB4F17"/>
    <w:rsid w:val="00DB71F0"/>
    <w:rsid w:val="00DB73A9"/>
    <w:rsid w:val="00DB74E2"/>
    <w:rsid w:val="00DB7BCD"/>
    <w:rsid w:val="00DC0A74"/>
    <w:rsid w:val="00DC0B85"/>
    <w:rsid w:val="00DC2992"/>
    <w:rsid w:val="00DC2D7D"/>
    <w:rsid w:val="00DC31B7"/>
    <w:rsid w:val="00DC368B"/>
    <w:rsid w:val="00DC4F8D"/>
    <w:rsid w:val="00DC5A28"/>
    <w:rsid w:val="00DC6532"/>
    <w:rsid w:val="00DC7384"/>
    <w:rsid w:val="00DC7E62"/>
    <w:rsid w:val="00DD01B0"/>
    <w:rsid w:val="00DD07B4"/>
    <w:rsid w:val="00DD1400"/>
    <w:rsid w:val="00DD1A64"/>
    <w:rsid w:val="00DD3157"/>
    <w:rsid w:val="00DD3CE4"/>
    <w:rsid w:val="00DD44F9"/>
    <w:rsid w:val="00DD4613"/>
    <w:rsid w:val="00DD4907"/>
    <w:rsid w:val="00DD4D6A"/>
    <w:rsid w:val="00DD51E0"/>
    <w:rsid w:val="00DD52F5"/>
    <w:rsid w:val="00DD5546"/>
    <w:rsid w:val="00DD561F"/>
    <w:rsid w:val="00DD5977"/>
    <w:rsid w:val="00DD611E"/>
    <w:rsid w:val="00DE038A"/>
    <w:rsid w:val="00DE115E"/>
    <w:rsid w:val="00DE1492"/>
    <w:rsid w:val="00DE1B5C"/>
    <w:rsid w:val="00DE1EFE"/>
    <w:rsid w:val="00DE2775"/>
    <w:rsid w:val="00DE2BB2"/>
    <w:rsid w:val="00DE3E24"/>
    <w:rsid w:val="00DE4329"/>
    <w:rsid w:val="00DE5095"/>
    <w:rsid w:val="00DE509D"/>
    <w:rsid w:val="00DE6493"/>
    <w:rsid w:val="00DF0071"/>
    <w:rsid w:val="00DF15D9"/>
    <w:rsid w:val="00DF190E"/>
    <w:rsid w:val="00DF3D36"/>
    <w:rsid w:val="00DF583B"/>
    <w:rsid w:val="00DF6BB4"/>
    <w:rsid w:val="00DF6F07"/>
    <w:rsid w:val="00DF72EC"/>
    <w:rsid w:val="00E0174F"/>
    <w:rsid w:val="00E02829"/>
    <w:rsid w:val="00E02F7C"/>
    <w:rsid w:val="00E039B0"/>
    <w:rsid w:val="00E0519A"/>
    <w:rsid w:val="00E0645E"/>
    <w:rsid w:val="00E067FC"/>
    <w:rsid w:val="00E06B6A"/>
    <w:rsid w:val="00E07761"/>
    <w:rsid w:val="00E07846"/>
    <w:rsid w:val="00E115A3"/>
    <w:rsid w:val="00E12300"/>
    <w:rsid w:val="00E12F36"/>
    <w:rsid w:val="00E1318E"/>
    <w:rsid w:val="00E14C6B"/>
    <w:rsid w:val="00E14CCD"/>
    <w:rsid w:val="00E14DBA"/>
    <w:rsid w:val="00E1566C"/>
    <w:rsid w:val="00E15685"/>
    <w:rsid w:val="00E16B55"/>
    <w:rsid w:val="00E16B78"/>
    <w:rsid w:val="00E20FAD"/>
    <w:rsid w:val="00E22455"/>
    <w:rsid w:val="00E23FFB"/>
    <w:rsid w:val="00E245B5"/>
    <w:rsid w:val="00E24E7A"/>
    <w:rsid w:val="00E2577E"/>
    <w:rsid w:val="00E267CB"/>
    <w:rsid w:val="00E2710F"/>
    <w:rsid w:val="00E27116"/>
    <w:rsid w:val="00E33449"/>
    <w:rsid w:val="00E33E9A"/>
    <w:rsid w:val="00E34736"/>
    <w:rsid w:val="00E351A9"/>
    <w:rsid w:val="00E35C27"/>
    <w:rsid w:val="00E36DA6"/>
    <w:rsid w:val="00E376B8"/>
    <w:rsid w:val="00E4033A"/>
    <w:rsid w:val="00E40858"/>
    <w:rsid w:val="00E41076"/>
    <w:rsid w:val="00E42A6A"/>
    <w:rsid w:val="00E43944"/>
    <w:rsid w:val="00E47A25"/>
    <w:rsid w:val="00E5007B"/>
    <w:rsid w:val="00E50AAD"/>
    <w:rsid w:val="00E519FE"/>
    <w:rsid w:val="00E51A95"/>
    <w:rsid w:val="00E52C78"/>
    <w:rsid w:val="00E541CD"/>
    <w:rsid w:val="00E55B80"/>
    <w:rsid w:val="00E55F1D"/>
    <w:rsid w:val="00E569FE"/>
    <w:rsid w:val="00E57E93"/>
    <w:rsid w:val="00E61533"/>
    <w:rsid w:val="00E61C68"/>
    <w:rsid w:val="00E62C8A"/>
    <w:rsid w:val="00E64637"/>
    <w:rsid w:val="00E64C40"/>
    <w:rsid w:val="00E650D0"/>
    <w:rsid w:val="00E65855"/>
    <w:rsid w:val="00E65B55"/>
    <w:rsid w:val="00E66079"/>
    <w:rsid w:val="00E66FF3"/>
    <w:rsid w:val="00E67638"/>
    <w:rsid w:val="00E7013C"/>
    <w:rsid w:val="00E70D3D"/>
    <w:rsid w:val="00E7186A"/>
    <w:rsid w:val="00E71910"/>
    <w:rsid w:val="00E72519"/>
    <w:rsid w:val="00E72DEC"/>
    <w:rsid w:val="00E74D90"/>
    <w:rsid w:val="00E80616"/>
    <w:rsid w:val="00E80B7F"/>
    <w:rsid w:val="00E81FFF"/>
    <w:rsid w:val="00E8233F"/>
    <w:rsid w:val="00E82994"/>
    <w:rsid w:val="00E842D2"/>
    <w:rsid w:val="00E847D4"/>
    <w:rsid w:val="00E854EA"/>
    <w:rsid w:val="00E8614B"/>
    <w:rsid w:val="00E86E9E"/>
    <w:rsid w:val="00E86F90"/>
    <w:rsid w:val="00E87AB7"/>
    <w:rsid w:val="00E87B75"/>
    <w:rsid w:val="00E87CF8"/>
    <w:rsid w:val="00E90204"/>
    <w:rsid w:val="00E9024A"/>
    <w:rsid w:val="00E91A2D"/>
    <w:rsid w:val="00E92202"/>
    <w:rsid w:val="00E92900"/>
    <w:rsid w:val="00E94714"/>
    <w:rsid w:val="00E96931"/>
    <w:rsid w:val="00E97731"/>
    <w:rsid w:val="00E97EC9"/>
    <w:rsid w:val="00EA2217"/>
    <w:rsid w:val="00EA26E9"/>
    <w:rsid w:val="00EA3682"/>
    <w:rsid w:val="00EA40CE"/>
    <w:rsid w:val="00EA5688"/>
    <w:rsid w:val="00EA571F"/>
    <w:rsid w:val="00EA7405"/>
    <w:rsid w:val="00EB0EC5"/>
    <w:rsid w:val="00EB17E2"/>
    <w:rsid w:val="00EB42B6"/>
    <w:rsid w:val="00EB4A83"/>
    <w:rsid w:val="00EB4B65"/>
    <w:rsid w:val="00EB4EAC"/>
    <w:rsid w:val="00EB72EF"/>
    <w:rsid w:val="00EB7B7D"/>
    <w:rsid w:val="00EC05AD"/>
    <w:rsid w:val="00EC1944"/>
    <w:rsid w:val="00EC4D9C"/>
    <w:rsid w:val="00EC5037"/>
    <w:rsid w:val="00EC62D0"/>
    <w:rsid w:val="00EC7304"/>
    <w:rsid w:val="00EC7ADB"/>
    <w:rsid w:val="00EC7DE2"/>
    <w:rsid w:val="00EC7FFC"/>
    <w:rsid w:val="00ED0952"/>
    <w:rsid w:val="00ED09EF"/>
    <w:rsid w:val="00ED0F31"/>
    <w:rsid w:val="00ED260B"/>
    <w:rsid w:val="00ED3537"/>
    <w:rsid w:val="00ED3C7B"/>
    <w:rsid w:val="00ED5076"/>
    <w:rsid w:val="00ED6250"/>
    <w:rsid w:val="00ED7753"/>
    <w:rsid w:val="00EE06B4"/>
    <w:rsid w:val="00EE0F81"/>
    <w:rsid w:val="00EE15A0"/>
    <w:rsid w:val="00EE2205"/>
    <w:rsid w:val="00EE2371"/>
    <w:rsid w:val="00EE240D"/>
    <w:rsid w:val="00EE26C6"/>
    <w:rsid w:val="00EE3FED"/>
    <w:rsid w:val="00EE4FBE"/>
    <w:rsid w:val="00EE505B"/>
    <w:rsid w:val="00EE6408"/>
    <w:rsid w:val="00EE7238"/>
    <w:rsid w:val="00EF0E9E"/>
    <w:rsid w:val="00EF18AD"/>
    <w:rsid w:val="00EF1A11"/>
    <w:rsid w:val="00EF2702"/>
    <w:rsid w:val="00EF28DE"/>
    <w:rsid w:val="00EF3005"/>
    <w:rsid w:val="00EF35C0"/>
    <w:rsid w:val="00EF3A5E"/>
    <w:rsid w:val="00EF3D08"/>
    <w:rsid w:val="00EF4151"/>
    <w:rsid w:val="00EF42B4"/>
    <w:rsid w:val="00EF46AF"/>
    <w:rsid w:val="00EF470A"/>
    <w:rsid w:val="00EF4B47"/>
    <w:rsid w:val="00EF5600"/>
    <w:rsid w:val="00EF56F4"/>
    <w:rsid w:val="00EF6E13"/>
    <w:rsid w:val="00F014B2"/>
    <w:rsid w:val="00F017A5"/>
    <w:rsid w:val="00F02BB8"/>
    <w:rsid w:val="00F04415"/>
    <w:rsid w:val="00F06808"/>
    <w:rsid w:val="00F06DF9"/>
    <w:rsid w:val="00F077DE"/>
    <w:rsid w:val="00F12B65"/>
    <w:rsid w:val="00F1465F"/>
    <w:rsid w:val="00F1585D"/>
    <w:rsid w:val="00F178AE"/>
    <w:rsid w:val="00F17AD5"/>
    <w:rsid w:val="00F2053B"/>
    <w:rsid w:val="00F21568"/>
    <w:rsid w:val="00F2222A"/>
    <w:rsid w:val="00F223D8"/>
    <w:rsid w:val="00F231CB"/>
    <w:rsid w:val="00F23D5B"/>
    <w:rsid w:val="00F23FAF"/>
    <w:rsid w:val="00F25154"/>
    <w:rsid w:val="00F25EB9"/>
    <w:rsid w:val="00F26028"/>
    <w:rsid w:val="00F26B65"/>
    <w:rsid w:val="00F27935"/>
    <w:rsid w:val="00F2797C"/>
    <w:rsid w:val="00F313F7"/>
    <w:rsid w:val="00F319D9"/>
    <w:rsid w:val="00F32567"/>
    <w:rsid w:val="00F325E0"/>
    <w:rsid w:val="00F336E8"/>
    <w:rsid w:val="00F33A81"/>
    <w:rsid w:val="00F342F7"/>
    <w:rsid w:val="00F34574"/>
    <w:rsid w:val="00F350B2"/>
    <w:rsid w:val="00F35473"/>
    <w:rsid w:val="00F35859"/>
    <w:rsid w:val="00F36681"/>
    <w:rsid w:val="00F36E9A"/>
    <w:rsid w:val="00F375EC"/>
    <w:rsid w:val="00F40A22"/>
    <w:rsid w:val="00F41DEA"/>
    <w:rsid w:val="00F425FB"/>
    <w:rsid w:val="00F43611"/>
    <w:rsid w:val="00F4473D"/>
    <w:rsid w:val="00F472E7"/>
    <w:rsid w:val="00F51A6F"/>
    <w:rsid w:val="00F51F6F"/>
    <w:rsid w:val="00F540EF"/>
    <w:rsid w:val="00F55692"/>
    <w:rsid w:val="00F55E0B"/>
    <w:rsid w:val="00F5683E"/>
    <w:rsid w:val="00F6008E"/>
    <w:rsid w:val="00F60304"/>
    <w:rsid w:val="00F60978"/>
    <w:rsid w:val="00F611C3"/>
    <w:rsid w:val="00F61252"/>
    <w:rsid w:val="00F6188C"/>
    <w:rsid w:val="00F6200C"/>
    <w:rsid w:val="00F63C81"/>
    <w:rsid w:val="00F63DDD"/>
    <w:rsid w:val="00F64E7D"/>
    <w:rsid w:val="00F65861"/>
    <w:rsid w:val="00F658D1"/>
    <w:rsid w:val="00F659D7"/>
    <w:rsid w:val="00F660A3"/>
    <w:rsid w:val="00F66154"/>
    <w:rsid w:val="00F70CFF"/>
    <w:rsid w:val="00F7203E"/>
    <w:rsid w:val="00F72BCF"/>
    <w:rsid w:val="00F731CC"/>
    <w:rsid w:val="00F731F0"/>
    <w:rsid w:val="00F7372C"/>
    <w:rsid w:val="00F742CB"/>
    <w:rsid w:val="00F75039"/>
    <w:rsid w:val="00F75C78"/>
    <w:rsid w:val="00F76239"/>
    <w:rsid w:val="00F8002B"/>
    <w:rsid w:val="00F80115"/>
    <w:rsid w:val="00F80BDF"/>
    <w:rsid w:val="00F81210"/>
    <w:rsid w:val="00F812CC"/>
    <w:rsid w:val="00F83D28"/>
    <w:rsid w:val="00F83F69"/>
    <w:rsid w:val="00F84BB4"/>
    <w:rsid w:val="00F852EE"/>
    <w:rsid w:val="00F8538C"/>
    <w:rsid w:val="00F85C19"/>
    <w:rsid w:val="00F869F7"/>
    <w:rsid w:val="00F8725A"/>
    <w:rsid w:val="00F87F49"/>
    <w:rsid w:val="00F90DC2"/>
    <w:rsid w:val="00F90E53"/>
    <w:rsid w:val="00F91496"/>
    <w:rsid w:val="00F9304F"/>
    <w:rsid w:val="00F93AD7"/>
    <w:rsid w:val="00F97C45"/>
    <w:rsid w:val="00FA1283"/>
    <w:rsid w:val="00FA14ED"/>
    <w:rsid w:val="00FA1600"/>
    <w:rsid w:val="00FA239D"/>
    <w:rsid w:val="00FA2E88"/>
    <w:rsid w:val="00FA3400"/>
    <w:rsid w:val="00FA3895"/>
    <w:rsid w:val="00FA47F8"/>
    <w:rsid w:val="00FA4B58"/>
    <w:rsid w:val="00FA4E08"/>
    <w:rsid w:val="00FA52FF"/>
    <w:rsid w:val="00FA5D1A"/>
    <w:rsid w:val="00FA5F1B"/>
    <w:rsid w:val="00FA5FCE"/>
    <w:rsid w:val="00FA6C8E"/>
    <w:rsid w:val="00FA6DF7"/>
    <w:rsid w:val="00FB00B9"/>
    <w:rsid w:val="00FB0442"/>
    <w:rsid w:val="00FB089D"/>
    <w:rsid w:val="00FB0FAE"/>
    <w:rsid w:val="00FB2991"/>
    <w:rsid w:val="00FB30C1"/>
    <w:rsid w:val="00FB44B3"/>
    <w:rsid w:val="00FB4BD8"/>
    <w:rsid w:val="00FB4C5C"/>
    <w:rsid w:val="00FB6FE2"/>
    <w:rsid w:val="00FC0B92"/>
    <w:rsid w:val="00FC117C"/>
    <w:rsid w:val="00FC191F"/>
    <w:rsid w:val="00FC1D1C"/>
    <w:rsid w:val="00FC1FA7"/>
    <w:rsid w:val="00FC4076"/>
    <w:rsid w:val="00FC4592"/>
    <w:rsid w:val="00FC4912"/>
    <w:rsid w:val="00FC5B0B"/>
    <w:rsid w:val="00FD0042"/>
    <w:rsid w:val="00FD0397"/>
    <w:rsid w:val="00FD18E6"/>
    <w:rsid w:val="00FD51AD"/>
    <w:rsid w:val="00FD5A07"/>
    <w:rsid w:val="00FD7277"/>
    <w:rsid w:val="00FD7AB2"/>
    <w:rsid w:val="00FE0D17"/>
    <w:rsid w:val="00FE34E0"/>
    <w:rsid w:val="00FE37D0"/>
    <w:rsid w:val="00FE40AB"/>
    <w:rsid w:val="00FE46B8"/>
    <w:rsid w:val="00FE5230"/>
    <w:rsid w:val="00FE5418"/>
    <w:rsid w:val="00FE7695"/>
    <w:rsid w:val="00FE7817"/>
    <w:rsid w:val="00FF34B5"/>
    <w:rsid w:val="00FF37BB"/>
    <w:rsid w:val="00FF3895"/>
    <w:rsid w:val="00FF3D64"/>
    <w:rsid w:val="00FF4A7A"/>
    <w:rsid w:val="00FF5FB3"/>
    <w:rsid w:val="00FF7057"/>
    <w:rsid w:val="00FF7142"/>
    <w:rsid w:val="00FF7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A898CB-A5C5-4A5F-BD9D-CF5C89727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B127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0632"/>
    <w:pPr>
      <w:ind w:left="720"/>
      <w:contextualSpacing/>
    </w:pPr>
  </w:style>
  <w:style w:type="character" w:styleId="Hyperlink">
    <w:name w:val="Hyperlink"/>
    <w:basedOn w:val="DefaultParagraphFont"/>
    <w:uiPriority w:val="99"/>
    <w:unhideWhenUsed/>
    <w:rsid w:val="00B25E51"/>
    <w:rPr>
      <w:color w:val="0000FF" w:themeColor="hyperlink"/>
      <w:u w:val="single"/>
    </w:rPr>
  </w:style>
  <w:style w:type="paragraph" w:styleId="BalloonText">
    <w:name w:val="Balloon Text"/>
    <w:basedOn w:val="Normal"/>
    <w:link w:val="BalloonTextChar"/>
    <w:uiPriority w:val="99"/>
    <w:semiHidden/>
    <w:unhideWhenUsed/>
    <w:rsid w:val="008427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2737"/>
    <w:rPr>
      <w:rFonts w:ascii="Tahoma" w:hAnsi="Tahoma" w:cs="Tahoma"/>
      <w:sz w:val="16"/>
      <w:szCs w:val="16"/>
    </w:rPr>
  </w:style>
  <w:style w:type="paragraph" w:styleId="Header">
    <w:name w:val="header"/>
    <w:basedOn w:val="Normal"/>
    <w:link w:val="HeaderChar"/>
    <w:uiPriority w:val="99"/>
    <w:unhideWhenUsed/>
    <w:rsid w:val="004202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0295"/>
  </w:style>
  <w:style w:type="paragraph" w:styleId="Footer">
    <w:name w:val="footer"/>
    <w:basedOn w:val="Normal"/>
    <w:link w:val="FooterChar"/>
    <w:uiPriority w:val="99"/>
    <w:unhideWhenUsed/>
    <w:rsid w:val="004202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0295"/>
  </w:style>
  <w:style w:type="character" w:customStyle="1" w:styleId="Heading1Char">
    <w:name w:val="Heading 1 Char"/>
    <w:basedOn w:val="DefaultParagraphFont"/>
    <w:link w:val="Heading1"/>
    <w:uiPriority w:val="9"/>
    <w:rsid w:val="002B1271"/>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91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2A840-E2DA-4244-BBA5-15E66C818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656</Words>
  <Characters>3574</Characters>
  <Application>Microsoft Office Word</Application>
  <DocSecurity>0</DocSecurity>
  <Lines>99</Lines>
  <Paragraphs>33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TownClerk</dc:creator>
  <cp:lastModifiedBy>Town Clerk</cp:lastModifiedBy>
  <cp:revision>2</cp:revision>
  <cp:lastPrinted>2019-12-18T17:29:00Z</cp:lastPrinted>
  <dcterms:created xsi:type="dcterms:W3CDTF">2021-04-26T20:02:00Z</dcterms:created>
  <dcterms:modified xsi:type="dcterms:W3CDTF">2021-04-26T20:02:00Z</dcterms:modified>
</cp:coreProperties>
</file>